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DBC4C" w14:textId="77777777" w:rsidR="00070590" w:rsidRPr="00DA3019" w:rsidRDefault="00070590" w:rsidP="002D6CF5">
      <w:pPr>
        <w:spacing w:after="0" w:line="240" w:lineRule="auto"/>
        <w:rPr>
          <w:rFonts w:ascii="Times New Roman" w:hAnsi="Times New Roman"/>
        </w:rPr>
      </w:pPr>
    </w:p>
    <w:tbl>
      <w:tblPr>
        <w:tblW w:w="9534" w:type="dxa"/>
        <w:tblLayout w:type="fixed"/>
        <w:tblLook w:val="04A0" w:firstRow="1" w:lastRow="0" w:firstColumn="1" w:lastColumn="0" w:noHBand="0" w:noVBand="1"/>
      </w:tblPr>
      <w:tblGrid>
        <w:gridCol w:w="4649"/>
        <w:gridCol w:w="236"/>
        <w:gridCol w:w="4649"/>
      </w:tblGrid>
      <w:tr w:rsidR="00B217DB" w:rsidRPr="001B45A9" w14:paraId="30A39AC7" w14:textId="77777777" w:rsidTr="009B7629">
        <w:tc>
          <w:tcPr>
            <w:tcW w:w="4649" w:type="dxa"/>
            <w:shd w:val="clear" w:color="auto" w:fill="auto"/>
          </w:tcPr>
          <w:p w14:paraId="15DD6EED" w14:textId="77777777" w:rsidR="007C77ED" w:rsidRPr="00DA3019" w:rsidRDefault="00C72E4F" w:rsidP="007B68EF">
            <w:pPr>
              <w:spacing w:after="0" w:line="276" w:lineRule="auto"/>
              <w:jc w:val="center"/>
              <w:rPr>
                <w:rFonts w:ascii="Times New Roman" w:hAnsi="Times New Roman"/>
                <w:b/>
                <w:sz w:val="24"/>
                <w:szCs w:val="24"/>
                <w:lang w:val="pt-BR"/>
              </w:rPr>
            </w:pPr>
            <w:r w:rsidRPr="00DA3019">
              <w:rPr>
                <w:rFonts w:ascii="Times New Roman" w:hAnsi="Times New Roman"/>
                <w:b/>
                <w:sz w:val="24"/>
                <w:szCs w:val="24"/>
                <w:lang w:val="pt-BR"/>
              </w:rPr>
              <w:t>ACORDO DE COOPERAÇÃO</w:t>
            </w:r>
          </w:p>
          <w:p w14:paraId="6AF5403A" w14:textId="77777777" w:rsidR="007C77ED" w:rsidRPr="00DA3019" w:rsidRDefault="00EE0450" w:rsidP="007B68EF">
            <w:pPr>
              <w:spacing w:after="0" w:line="276" w:lineRule="auto"/>
              <w:jc w:val="both"/>
              <w:rPr>
                <w:rFonts w:ascii="Times New Roman" w:hAnsi="Times New Roman"/>
                <w:b/>
                <w:i/>
                <w:sz w:val="24"/>
                <w:szCs w:val="24"/>
                <w:lang w:val="pt-BR"/>
              </w:rPr>
            </w:pPr>
            <w:r w:rsidRPr="00DA3019">
              <w:rPr>
                <w:rFonts w:ascii="Times New Roman" w:hAnsi="Times New Roman"/>
                <w:b/>
                <w:sz w:val="24"/>
                <w:szCs w:val="24"/>
                <w:lang w:val="pt-BR"/>
              </w:rPr>
              <w:t>Entre a</w:t>
            </w:r>
            <w:r w:rsidR="007C77ED" w:rsidRPr="00DA3019">
              <w:rPr>
                <w:rFonts w:ascii="Times New Roman" w:hAnsi="Times New Roman"/>
                <w:b/>
                <w:sz w:val="24"/>
                <w:szCs w:val="24"/>
                <w:lang w:val="pt-BR"/>
              </w:rPr>
              <w:t xml:space="preserve"> Universidade Federal do ABC (UFABC) </w:t>
            </w:r>
            <w:r w:rsidRPr="00DA3019">
              <w:rPr>
                <w:rFonts w:ascii="Times New Roman" w:hAnsi="Times New Roman"/>
                <w:b/>
                <w:sz w:val="24"/>
                <w:szCs w:val="24"/>
                <w:lang w:val="pt-BR"/>
              </w:rPr>
              <w:t xml:space="preserve">e a </w:t>
            </w:r>
            <w:r w:rsidR="007C77ED" w:rsidRPr="00DA3019">
              <w:rPr>
                <w:rFonts w:ascii="Times New Roman" w:hAnsi="Times New Roman"/>
                <w:b/>
                <w:sz w:val="24"/>
                <w:szCs w:val="24"/>
                <w:highlight w:val="lightGray"/>
                <w:lang w:val="pt-BR"/>
              </w:rPr>
              <w:t>University</w:t>
            </w:r>
            <w:r w:rsidR="007C77ED" w:rsidRPr="00DA3019">
              <w:rPr>
                <w:rFonts w:ascii="Times New Roman" w:hAnsi="Times New Roman"/>
                <w:b/>
                <w:i/>
                <w:sz w:val="24"/>
                <w:szCs w:val="24"/>
                <w:highlight w:val="lightGray"/>
                <w:lang w:val="pt-BR"/>
              </w:rPr>
              <w:t xml:space="preserve"> </w:t>
            </w:r>
            <w:r w:rsidR="006334EB" w:rsidRPr="00DA3019">
              <w:rPr>
                <w:rFonts w:ascii="Times New Roman" w:hAnsi="Times New Roman"/>
                <w:b/>
                <w:i/>
                <w:sz w:val="24"/>
                <w:szCs w:val="24"/>
                <w:highlight w:val="lightGray"/>
                <w:lang w:val="pt-BR"/>
              </w:rPr>
              <w:t>nome da universidade</w:t>
            </w:r>
            <w:r w:rsidR="006334EB" w:rsidRPr="00DA3019">
              <w:rPr>
                <w:rFonts w:ascii="Times New Roman" w:hAnsi="Times New Roman"/>
                <w:b/>
                <w:sz w:val="24"/>
                <w:szCs w:val="24"/>
                <w:lang w:val="pt-BR"/>
              </w:rPr>
              <w:t>.</w:t>
            </w:r>
          </w:p>
          <w:p w14:paraId="5DADF1DF" w14:textId="77777777" w:rsidR="00EE0450" w:rsidRPr="00DA3019" w:rsidRDefault="00EE0450" w:rsidP="007B68EF">
            <w:pPr>
              <w:spacing w:after="0" w:line="276" w:lineRule="auto"/>
              <w:jc w:val="both"/>
              <w:rPr>
                <w:rFonts w:ascii="Times New Roman" w:hAnsi="Times New Roman"/>
                <w:b/>
                <w:sz w:val="24"/>
                <w:szCs w:val="24"/>
                <w:lang w:val="pt-BR"/>
              </w:rPr>
            </w:pPr>
          </w:p>
          <w:p w14:paraId="7524DB24" w14:textId="53BD6653" w:rsidR="00266921" w:rsidRPr="00DA3019" w:rsidRDefault="00EE0450"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A </w:t>
            </w:r>
            <w:r w:rsidR="005635C9" w:rsidRPr="00DA3019">
              <w:rPr>
                <w:rFonts w:ascii="Times New Roman" w:hAnsi="Times New Roman"/>
                <w:sz w:val="24"/>
                <w:szCs w:val="24"/>
                <w:lang w:val="pt-BR"/>
              </w:rPr>
              <w:t xml:space="preserve">Universidade Federal do ABC - </w:t>
            </w:r>
            <w:r w:rsidRPr="00DA3019">
              <w:rPr>
                <w:rFonts w:ascii="Times New Roman" w:hAnsi="Times New Roman"/>
                <w:sz w:val="24"/>
                <w:szCs w:val="24"/>
                <w:lang w:val="pt-BR"/>
              </w:rPr>
              <w:t>UFABC,</w:t>
            </w:r>
            <w:r w:rsidR="00DF47B6" w:rsidRPr="00DA3019">
              <w:rPr>
                <w:rFonts w:ascii="Times New Roman" w:hAnsi="Times New Roman"/>
                <w:sz w:val="24"/>
                <w:szCs w:val="24"/>
                <w:lang w:val="pt-BR"/>
              </w:rPr>
              <w:t xml:space="preserve"> por meio do processo interno nº </w:t>
            </w:r>
            <w:r w:rsidR="00DF47B6" w:rsidRPr="00DA3019">
              <w:rPr>
                <w:rFonts w:ascii="Times New Roman" w:hAnsi="Times New Roman"/>
                <w:sz w:val="24"/>
                <w:szCs w:val="24"/>
                <w:shd w:val="clear" w:color="auto" w:fill="D9D9D9" w:themeFill="background1" w:themeFillShade="D9"/>
                <w:lang w:val="pt-BR"/>
              </w:rPr>
              <w:t>23006.00xxxx/20xx-xx</w:t>
            </w:r>
            <w:r w:rsidR="00DF47B6" w:rsidRPr="00DA3019">
              <w:rPr>
                <w:rFonts w:ascii="Times New Roman" w:hAnsi="Times New Roman"/>
                <w:sz w:val="24"/>
                <w:szCs w:val="24"/>
                <w:lang w:val="pt-BR"/>
              </w:rPr>
              <w:t xml:space="preserve">, </w:t>
            </w:r>
            <w:r w:rsidRPr="00DA3019">
              <w:rPr>
                <w:rFonts w:ascii="Times New Roman" w:hAnsi="Times New Roman"/>
                <w:sz w:val="24"/>
                <w:szCs w:val="24"/>
                <w:lang w:val="pt-BR"/>
              </w:rPr>
              <w:t xml:space="preserve">localizada na Avenida dos Estados, 5001, Bairro </w:t>
            </w:r>
            <w:r w:rsidR="001B45A9" w:rsidRPr="001B45A9">
              <w:rPr>
                <w:rFonts w:ascii="Times New Roman" w:hAnsi="Times New Roman"/>
                <w:sz w:val="24"/>
                <w:szCs w:val="24"/>
                <w:lang w:val="pt-BR"/>
              </w:rPr>
              <w:t>Bangu</w:t>
            </w:r>
            <w:r w:rsidRPr="00DA3019">
              <w:rPr>
                <w:rFonts w:ascii="Times New Roman" w:hAnsi="Times New Roman"/>
                <w:sz w:val="24"/>
                <w:szCs w:val="24"/>
                <w:lang w:val="pt-BR"/>
              </w:rPr>
              <w:t xml:space="preserve">, CEP </w:t>
            </w:r>
            <w:r w:rsidR="00D5041E" w:rsidRPr="00DA3019">
              <w:rPr>
                <w:rFonts w:ascii="Times New Roman" w:hAnsi="Times New Roman"/>
                <w:sz w:val="24"/>
                <w:szCs w:val="24"/>
                <w:lang w:val="pt-BR"/>
              </w:rPr>
              <w:t>09280-560</w:t>
            </w:r>
            <w:r w:rsidRPr="00DA3019">
              <w:rPr>
                <w:rFonts w:ascii="Times New Roman" w:hAnsi="Times New Roman"/>
                <w:sz w:val="24"/>
                <w:szCs w:val="24"/>
                <w:lang w:val="pt-BR"/>
              </w:rPr>
              <w:t>, Santo André, São Paulo, Brasil, sob CNPJ nº. 07.722.779/0001-06, representada por s</w:t>
            </w:r>
            <w:r w:rsidR="00DF47B6" w:rsidRPr="00DA3019">
              <w:rPr>
                <w:rFonts w:ascii="Times New Roman" w:hAnsi="Times New Roman"/>
                <w:sz w:val="24"/>
                <w:szCs w:val="24"/>
                <w:lang w:val="pt-BR"/>
              </w:rPr>
              <w:t>ua</w:t>
            </w:r>
            <w:r w:rsidRPr="00DA3019">
              <w:rPr>
                <w:rFonts w:ascii="Times New Roman" w:hAnsi="Times New Roman"/>
                <w:sz w:val="24"/>
                <w:szCs w:val="24"/>
                <w:lang w:val="pt-BR"/>
              </w:rPr>
              <w:t xml:space="preserve"> </w:t>
            </w:r>
            <w:r w:rsidR="00833DBC" w:rsidRPr="00DA3019">
              <w:rPr>
                <w:rFonts w:ascii="Times New Roman" w:hAnsi="Times New Roman"/>
                <w:sz w:val="24"/>
                <w:szCs w:val="24"/>
                <w:lang w:val="pt-BR"/>
              </w:rPr>
              <w:t xml:space="preserve">Chefe de Gabinete da Reitoria, </w:t>
            </w:r>
            <w:r w:rsidR="00DF47B6" w:rsidRPr="00DA3019">
              <w:rPr>
                <w:rFonts w:ascii="Times New Roman" w:hAnsi="Times New Roman"/>
                <w:sz w:val="24"/>
                <w:szCs w:val="24"/>
                <w:lang w:val="pt-BR"/>
              </w:rPr>
              <w:t>Simone Aparecida Pellizon</w:t>
            </w:r>
            <w:r w:rsidR="00833DBC" w:rsidRPr="00DA3019">
              <w:rPr>
                <w:rFonts w:ascii="Times New Roman" w:hAnsi="Times New Roman"/>
                <w:sz w:val="24"/>
                <w:szCs w:val="24"/>
                <w:lang w:val="pt-BR"/>
              </w:rPr>
              <w:t>, nomead</w:t>
            </w:r>
            <w:r w:rsidR="00DF47B6" w:rsidRPr="00DA3019">
              <w:rPr>
                <w:rFonts w:ascii="Times New Roman" w:hAnsi="Times New Roman"/>
                <w:sz w:val="24"/>
                <w:szCs w:val="24"/>
                <w:lang w:val="pt-BR"/>
              </w:rPr>
              <w:t>a</w:t>
            </w:r>
            <w:r w:rsidR="00833DBC" w:rsidRPr="00DA3019">
              <w:rPr>
                <w:rFonts w:ascii="Times New Roman" w:hAnsi="Times New Roman"/>
                <w:sz w:val="24"/>
                <w:szCs w:val="24"/>
                <w:lang w:val="pt-BR"/>
              </w:rPr>
              <w:t xml:space="preserve"> pela Portaria </w:t>
            </w:r>
            <w:r w:rsidR="00DF47B6" w:rsidRPr="00DA3019">
              <w:rPr>
                <w:rFonts w:ascii="Times New Roman" w:hAnsi="Times New Roman"/>
                <w:sz w:val="24"/>
                <w:szCs w:val="24"/>
                <w:lang w:val="pt-BR"/>
              </w:rPr>
              <w:t>DOU, Seção 2,</w:t>
            </w:r>
            <w:r w:rsidR="00833DBC" w:rsidRPr="00DA3019">
              <w:rPr>
                <w:rFonts w:ascii="Times New Roman" w:hAnsi="Times New Roman"/>
                <w:sz w:val="24"/>
                <w:szCs w:val="24"/>
                <w:lang w:val="pt-BR"/>
              </w:rPr>
              <w:t xml:space="preserve"> nº. </w:t>
            </w:r>
            <w:r w:rsidR="00DF47B6" w:rsidRPr="00DA3019">
              <w:rPr>
                <w:rFonts w:ascii="Times New Roman" w:hAnsi="Times New Roman"/>
                <w:sz w:val="24"/>
                <w:szCs w:val="24"/>
                <w:lang w:val="pt-BR"/>
              </w:rPr>
              <w:t>485</w:t>
            </w:r>
            <w:r w:rsidR="00833DBC" w:rsidRPr="00DA3019">
              <w:rPr>
                <w:rFonts w:ascii="Times New Roman" w:hAnsi="Times New Roman"/>
                <w:sz w:val="24"/>
                <w:szCs w:val="24"/>
                <w:lang w:val="pt-BR"/>
              </w:rPr>
              <w:t xml:space="preserve">, de </w:t>
            </w:r>
            <w:r w:rsidR="00DF47B6" w:rsidRPr="00DA3019">
              <w:rPr>
                <w:rFonts w:ascii="Times New Roman" w:hAnsi="Times New Roman"/>
                <w:sz w:val="24"/>
                <w:szCs w:val="24"/>
                <w:lang w:val="pt-BR"/>
              </w:rPr>
              <w:t>05</w:t>
            </w:r>
            <w:r w:rsidR="00833DBC" w:rsidRPr="00DA3019">
              <w:rPr>
                <w:rFonts w:ascii="Times New Roman" w:hAnsi="Times New Roman"/>
                <w:sz w:val="24"/>
                <w:szCs w:val="24"/>
                <w:lang w:val="pt-BR"/>
              </w:rPr>
              <w:t xml:space="preserve"> de </w:t>
            </w:r>
            <w:r w:rsidR="00DF47B6" w:rsidRPr="00DA3019">
              <w:rPr>
                <w:rFonts w:ascii="Times New Roman" w:hAnsi="Times New Roman"/>
                <w:sz w:val="24"/>
                <w:szCs w:val="24"/>
                <w:lang w:val="pt-BR"/>
              </w:rPr>
              <w:t>maio</w:t>
            </w:r>
            <w:r w:rsidR="00833DBC" w:rsidRPr="00DA3019">
              <w:rPr>
                <w:rFonts w:ascii="Times New Roman" w:hAnsi="Times New Roman"/>
                <w:sz w:val="24"/>
                <w:szCs w:val="24"/>
                <w:lang w:val="pt-BR"/>
              </w:rPr>
              <w:t xml:space="preserve"> de 202</w:t>
            </w:r>
            <w:r w:rsidR="00DF47B6" w:rsidRPr="00DA3019">
              <w:rPr>
                <w:rFonts w:ascii="Times New Roman" w:hAnsi="Times New Roman"/>
                <w:sz w:val="24"/>
                <w:szCs w:val="24"/>
                <w:lang w:val="pt-BR"/>
              </w:rPr>
              <w:t>3</w:t>
            </w:r>
            <w:r w:rsidR="00833DBC" w:rsidRPr="00DA3019">
              <w:rPr>
                <w:rFonts w:ascii="Times New Roman" w:hAnsi="Times New Roman"/>
                <w:sz w:val="24"/>
                <w:szCs w:val="24"/>
                <w:lang w:val="pt-BR"/>
              </w:rPr>
              <w:t>, com delegação de competência pela Portaria nº. 2740, de 29 de agosto de 2022</w:t>
            </w:r>
            <w:r w:rsidRPr="00DA3019">
              <w:rPr>
                <w:rFonts w:ascii="Times New Roman" w:hAnsi="Times New Roman"/>
                <w:sz w:val="24"/>
                <w:szCs w:val="24"/>
                <w:lang w:val="pt-BR"/>
              </w:rPr>
              <w:t xml:space="preserve">, e a </w:t>
            </w:r>
            <w:r w:rsidRPr="00DA3019">
              <w:rPr>
                <w:rFonts w:ascii="Times New Roman" w:hAnsi="Times New Roman"/>
                <w:sz w:val="24"/>
                <w:szCs w:val="24"/>
                <w:highlight w:val="lightGray"/>
                <w:lang w:val="pt-BR"/>
              </w:rPr>
              <w:t>U</w:t>
            </w:r>
            <w:r w:rsidR="005635C9" w:rsidRPr="00DA3019">
              <w:rPr>
                <w:rFonts w:ascii="Times New Roman" w:hAnsi="Times New Roman"/>
                <w:sz w:val="24"/>
                <w:szCs w:val="24"/>
                <w:highlight w:val="lightGray"/>
                <w:lang w:val="pt-BR"/>
              </w:rPr>
              <w:t xml:space="preserve">niversity </w:t>
            </w:r>
            <w:r w:rsidR="006334EB" w:rsidRPr="00DA3019">
              <w:rPr>
                <w:rFonts w:ascii="Times New Roman" w:hAnsi="Times New Roman"/>
                <w:i/>
                <w:sz w:val="24"/>
                <w:szCs w:val="24"/>
                <w:highlight w:val="lightGray"/>
                <w:lang w:val="pt-BR"/>
              </w:rPr>
              <w:t>nome da universidade</w:t>
            </w:r>
            <w:r w:rsidRPr="00DA3019">
              <w:rPr>
                <w:rFonts w:ascii="Times New Roman" w:hAnsi="Times New Roman"/>
                <w:sz w:val="24"/>
                <w:szCs w:val="24"/>
                <w:lang w:val="pt-BR"/>
              </w:rPr>
              <w:t xml:space="preserve">, </w:t>
            </w:r>
            <w:r w:rsidR="00481531" w:rsidRPr="00DA3019">
              <w:rPr>
                <w:rFonts w:ascii="Times New Roman" w:hAnsi="Times New Roman"/>
                <w:sz w:val="24"/>
                <w:szCs w:val="24"/>
                <w:lang w:val="pt-BR"/>
              </w:rPr>
              <w:t xml:space="preserve">localizada em </w:t>
            </w:r>
            <w:r w:rsidR="00481531" w:rsidRPr="00DA3019">
              <w:rPr>
                <w:rFonts w:ascii="Times New Roman" w:hAnsi="Times New Roman"/>
                <w:sz w:val="24"/>
                <w:szCs w:val="24"/>
                <w:highlight w:val="lightGray"/>
                <w:lang w:val="pt-BR"/>
              </w:rPr>
              <w:t>endereço completo</w:t>
            </w:r>
            <w:r w:rsidR="00481531" w:rsidRPr="00DA3019">
              <w:rPr>
                <w:rFonts w:ascii="Times New Roman" w:hAnsi="Times New Roman"/>
                <w:sz w:val="24"/>
                <w:szCs w:val="24"/>
                <w:lang w:val="pt-BR"/>
              </w:rPr>
              <w:t>, representada</w:t>
            </w:r>
            <w:r w:rsidR="005635C9" w:rsidRPr="00DA3019">
              <w:rPr>
                <w:rFonts w:ascii="Times New Roman" w:hAnsi="Times New Roman"/>
                <w:sz w:val="24"/>
                <w:szCs w:val="24"/>
                <w:lang w:val="pt-BR"/>
              </w:rPr>
              <w:t xml:space="preserve"> </w:t>
            </w:r>
            <w:r w:rsidR="00266921" w:rsidRPr="00DA3019">
              <w:rPr>
                <w:rFonts w:ascii="Times New Roman" w:hAnsi="Times New Roman"/>
                <w:sz w:val="24"/>
                <w:szCs w:val="24"/>
                <w:lang w:val="pt-BR"/>
              </w:rPr>
              <w:t xml:space="preserve">pelo </w:t>
            </w:r>
            <w:r w:rsidR="006334EB" w:rsidRPr="00DA3019">
              <w:rPr>
                <w:rFonts w:ascii="Times New Roman" w:hAnsi="Times New Roman"/>
                <w:sz w:val="24"/>
                <w:szCs w:val="24"/>
                <w:lang w:val="pt-BR"/>
              </w:rPr>
              <w:t xml:space="preserve">seu </w:t>
            </w:r>
            <w:r w:rsidR="00481531" w:rsidRPr="00DA3019">
              <w:rPr>
                <w:rFonts w:ascii="Times New Roman" w:hAnsi="Times New Roman"/>
                <w:sz w:val="24"/>
                <w:szCs w:val="24"/>
                <w:lang w:val="pt-BR"/>
              </w:rPr>
              <w:t>reitor</w:t>
            </w:r>
            <w:r w:rsidR="00266921" w:rsidRPr="00DA3019">
              <w:rPr>
                <w:rFonts w:ascii="Times New Roman" w:hAnsi="Times New Roman"/>
                <w:sz w:val="24"/>
                <w:szCs w:val="24"/>
                <w:lang w:val="pt-BR"/>
              </w:rPr>
              <w:t xml:space="preserve">, </w:t>
            </w:r>
            <w:r w:rsidR="006334EB" w:rsidRPr="00DA3019">
              <w:rPr>
                <w:rFonts w:ascii="Times New Roman" w:hAnsi="Times New Roman"/>
                <w:sz w:val="24"/>
                <w:szCs w:val="24"/>
                <w:highlight w:val="lightGray"/>
                <w:lang w:val="pt-BR"/>
              </w:rPr>
              <w:t xml:space="preserve">nome do </w:t>
            </w:r>
            <w:r w:rsidR="00481531" w:rsidRPr="00DA3019">
              <w:rPr>
                <w:rFonts w:ascii="Times New Roman" w:hAnsi="Times New Roman"/>
                <w:sz w:val="24"/>
                <w:szCs w:val="24"/>
                <w:highlight w:val="lightGray"/>
                <w:lang w:val="pt-BR"/>
              </w:rPr>
              <w:t>reitor</w:t>
            </w:r>
            <w:r w:rsidR="002C1E1F" w:rsidRPr="00DA3019">
              <w:rPr>
                <w:rFonts w:ascii="Times New Roman" w:hAnsi="Times New Roman"/>
                <w:sz w:val="24"/>
                <w:szCs w:val="24"/>
                <w:lang w:val="pt-BR"/>
              </w:rPr>
              <w:t>, e</w:t>
            </w:r>
            <w:r w:rsidR="00266921" w:rsidRPr="00DA3019">
              <w:rPr>
                <w:rFonts w:ascii="Times New Roman" w:hAnsi="Times New Roman"/>
                <w:sz w:val="24"/>
                <w:szCs w:val="24"/>
                <w:lang w:val="pt-BR"/>
              </w:rPr>
              <w:t xml:space="preserve">m reconhecimento de seus princípios e valores comuns de excelência acadêmica e responsabilidade social, ambas as instituições concordam em assinar o presente </w:t>
            </w:r>
            <w:r w:rsidR="00C72E4F" w:rsidRPr="00DA3019">
              <w:rPr>
                <w:rFonts w:ascii="Times New Roman" w:hAnsi="Times New Roman"/>
                <w:sz w:val="24"/>
                <w:szCs w:val="24"/>
                <w:lang w:val="pt-BR"/>
              </w:rPr>
              <w:t>Acordo de Cooperação</w:t>
            </w:r>
            <w:r w:rsidR="00DF47B6" w:rsidRPr="00DA3019">
              <w:rPr>
                <w:rFonts w:ascii="Times New Roman" w:hAnsi="Times New Roman"/>
                <w:sz w:val="24"/>
                <w:szCs w:val="24"/>
                <w:lang w:val="pt-BR"/>
              </w:rPr>
              <w:t xml:space="preserve"> </w:t>
            </w:r>
            <w:r w:rsidR="00266921" w:rsidRPr="00DA3019">
              <w:rPr>
                <w:rFonts w:ascii="Times New Roman" w:hAnsi="Times New Roman"/>
                <w:sz w:val="24"/>
                <w:szCs w:val="24"/>
                <w:lang w:val="pt-BR"/>
              </w:rPr>
              <w:t>em conformidade com a legislação vigente em seus respectivos países e normas de direito internacional, mediante as cláusulas seguintes:</w:t>
            </w:r>
          </w:p>
          <w:p w14:paraId="21F7D9D5" w14:textId="77777777" w:rsidR="00AD140F" w:rsidRPr="00DA3019" w:rsidRDefault="00AD140F" w:rsidP="007B68EF">
            <w:pPr>
              <w:spacing w:after="0" w:line="276" w:lineRule="auto"/>
              <w:jc w:val="both"/>
              <w:rPr>
                <w:rFonts w:ascii="Times New Roman" w:hAnsi="Times New Roman"/>
                <w:sz w:val="24"/>
                <w:szCs w:val="24"/>
                <w:lang w:val="pt-BR"/>
              </w:rPr>
            </w:pPr>
          </w:p>
          <w:p w14:paraId="3C6C8DA1" w14:textId="77777777" w:rsidR="00AD140F" w:rsidRPr="00DA3019" w:rsidRDefault="00AD140F" w:rsidP="007B68EF">
            <w:pPr>
              <w:widowControl w:val="0"/>
              <w:spacing w:after="0" w:line="276" w:lineRule="auto"/>
              <w:rPr>
                <w:rFonts w:ascii="Times New Roman" w:hAnsi="Times New Roman"/>
                <w:b/>
                <w:sz w:val="24"/>
                <w:szCs w:val="24"/>
                <w:lang w:val="pt-BR"/>
              </w:rPr>
            </w:pPr>
            <w:r w:rsidRPr="00DA3019">
              <w:rPr>
                <w:rFonts w:ascii="Times New Roman" w:hAnsi="Times New Roman"/>
                <w:b/>
                <w:sz w:val="24"/>
                <w:szCs w:val="24"/>
                <w:lang w:val="pt-BR"/>
              </w:rPr>
              <w:t xml:space="preserve">Cláusula 1 </w:t>
            </w:r>
            <w:r w:rsidR="00B217DB" w:rsidRPr="00DA3019">
              <w:rPr>
                <w:rFonts w:ascii="Times New Roman" w:hAnsi="Times New Roman"/>
                <w:b/>
                <w:sz w:val="24"/>
                <w:szCs w:val="24"/>
                <w:lang w:val="pt-BR"/>
              </w:rPr>
              <w:t>–</w:t>
            </w:r>
            <w:r w:rsidRPr="00DA3019">
              <w:rPr>
                <w:rFonts w:ascii="Times New Roman" w:hAnsi="Times New Roman"/>
                <w:b/>
                <w:sz w:val="24"/>
                <w:szCs w:val="24"/>
                <w:lang w:val="pt-BR"/>
              </w:rPr>
              <w:t xml:space="preserve"> Objeto</w:t>
            </w:r>
          </w:p>
          <w:p w14:paraId="2B823DBE" w14:textId="77777777" w:rsidR="00B217DB" w:rsidRPr="00DA3019" w:rsidRDefault="00B217DB" w:rsidP="007B68EF">
            <w:pPr>
              <w:widowControl w:val="0"/>
              <w:spacing w:after="0" w:line="276" w:lineRule="auto"/>
              <w:rPr>
                <w:rFonts w:ascii="Times New Roman" w:hAnsi="Times New Roman"/>
                <w:b/>
                <w:sz w:val="24"/>
                <w:szCs w:val="24"/>
                <w:lang w:val="pt-BR"/>
              </w:rPr>
            </w:pPr>
          </w:p>
          <w:p w14:paraId="3E877D36" w14:textId="77777777" w:rsidR="00AD140F" w:rsidRPr="00DA3019" w:rsidRDefault="00AD140F"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O presente </w:t>
            </w:r>
            <w:r w:rsidR="00C72E4F" w:rsidRPr="00DA3019">
              <w:rPr>
                <w:rFonts w:ascii="Times New Roman" w:hAnsi="Times New Roman"/>
                <w:sz w:val="24"/>
                <w:szCs w:val="24"/>
                <w:lang w:val="pt-BR"/>
              </w:rPr>
              <w:t>Acordo de Cooperação</w:t>
            </w:r>
            <w:r w:rsidRPr="00DA3019">
              <w:rPr>
                <w:rFonts w:ascii="Times New Roman" w:hAnsi="Times New Roman"/>
                <w:sz w:val="24"/>
                <w:szCs w:val="24"/>
                <w:lang w:val="pt-BR"/>
              </w:rPr>
              <w:t xml:space="preserve"> tem como objetivo fundamental estabelecer uma cooperação acadêmica, científica e cultural entre as duas Instituições. Através de suas futuras ações de mobilidade e cooperação, ambas as instituições se esforçarão para construir uma parceria estratégica no futuro.</w:t>
            </w:r>
          </w:p>
          <w:p w14:paraId="6EDB5CA0" w14:textId="77777777" w:rsidR="00AD140F" w:rsidRPr="00DA3019" w:rsidRDefault="00AD140F" w:rsidP="007B68EF">
            <w:pPr>
              <w:widowControl w:val="0"/>
              <w:spacing w:after="0" w:line="276" w:lineRule="auto"/>
              <w:jc w:val="both"/>
              <w:rPr>
                <w:rFonts w:ascii="Times New Roman" w:hAnsi="Times New Roman"/>
                <w:sz w:val="24"/>
                <w:szCs w:val="24"/>
                <w:lang w:val="pt-BR"/>
              </w:rPr>
            </w:pPr>
          </w:p>
          <w:p w14:paraId="707D686C" w14:textId="77777777" w:rsidR="00AD140F" w:rsidRPr="00DA3019" w:rsidRDefault="00AD140F" w:rsidP="007B68EF">
            <w:pPr>
              <w:widowControl w:val="0"/>
              <w:spacing w:after="0" w:line="276" w:lineRule="auto"/>
              <w:jc w:val="both"/>
              <w:rPr>
                <w:rFonts w:ascii="Times New Roman" w:hAnsi="Times New Roman"/>
                <w:b/>
                <w:sz w:val="24"/>
                <w:szCs w:val="24"/>
                <w:lang w:val="pt-BR"/>
              </w:rPr>
            </w:pPr>
            <w:r w:rsidRPr="00DA3019">
              <w:rPr>
                <w:rFonts w:ascii="Times New Roman" w:hAnsi="Times New Roman"/>
                <w:b/>
                <w:sz w:val="24"/>
                <w:szCs w:val="24"/>
                <w:lang w:val="pt-BR"/>
              </w:rPr>
              <w:t xml:space="preserve">Cláusula 2 </w:t>
            </w:r>
            <w:r w:rsidR="00B217DB" w:rsidRPr="00DA3019">
              <w:rPr>
                <w:rFonts w:ascii="Times New Roman" w:hAnsi="Times New Roman"/>
                <w:b/>
                <w:sz w:val="24"/>
                <w:szCs w:val="24"/>
                <w:lang w:val="pt-BR"/>
              </w:rPr>
              <w:t>–</w:t>
            </w:r>
            <w:r w:rsidRPr="00DA3019">
              <w:rPr>
                <w:rFonts w:ascii="Times New Roman" w:hAnsi="Times New Roman"/>
                <w:b/>
                <w:sz w:val="24"/>
                <w:szCs w:val="24"/>
                <w:lang w:val="pt-BR"/>
              </w:rPr>
              <w:t xml:space="preserve"> Propósito</w:t>
            </w:r>
          </w:p>
          <w:p w14:paraId="161BF2A5" w14:textId="77777777" w:rsidR="00B217DB" w:rsidRPr="00DA3019" w:rsidRDefault="00B217DB" w:rsidP="007B68EF">
            <w:pPr>
              <w:widowControl w:val="0"/>
              <w:spacing w:after="0" w:line="276" w:lineRule="auto"/>
              <w:jc w:val="both"/>
              <w:rPr>
                <w:rFonts w:ascii="Times New Roman" w:hAnsi="Times New Roman"/>
                <w:b/>
                <w:sz w:val="24"/>
                <w:szCs w:val="24"/>
                <w:lang w:val="pt-BR"/>
              </w:rPr>
            </w:pPr>
          </w:p>
          <w:p w14:paraId="49385DB6" w14:textId="77777777" w:rsidR="00AD140F" w:rsidRPr="00DA3019" w:rsidRDefault="002E09CC"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Com a finalidade de cumprir o objetivo previsto</w:t>
            </w:r>
            <w:r w:rsidR="00AD140F" w:rsidRPr="00DA3019">
              <w:rPr>
                <w:rFonts w:ascii="Times New Roman" w:hAnsi="Times New Roman"/>
                <w:sz w:val="24"/>
                <w:szCs w:val="24"/>
                <w:lang w:val="pt-BR"/>
              </w:rPr>
              <w:t xml:space="preserve"> na cláusula anterior, ambas as instituições concordam em desenvolver atividades conjuntas </w:t>
            </w:r>
            <w:r w:rsidRPr="00DA3019">
              <w:rPr>
                <w:rFonts w:ascii="Times New Roman" w:hAnsi="Times New Roman"/>
                <w:sz w:val="24"/>
                <w:szCs w:val="24"/>
                <w:lang w:val="pt-BR"/>
              </w:rPr>
              <w:t>visando prioritariamente</w:t>
            </w:r>
            <w:r w:rsidR="00AD140F" w:rsidRPr="00DA3019">
              <w:rPr>
                <w:rFonts w:ascii="Times New Roman" w:hAnsi="Times New Roman"/>
                <w:sz w:val="24"/>
                <w:szCs w:val="24"/>
                <w:lang w:val="pt-BR"/>
              </w:rPr>
              <w:t>:</w:t>
            </w:r>
          </w:p>
          <w:p w14:paraId="126FEAAF" w14:textId="77777777" w:rsidR="00AD140F" w:rsidRPr="00DA3019" w:rsidRDefault="00AD140F"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a) </w:t>
            </w:r>
            <w:r w:rsidR="002E09CC" w:rsidRPr="00DA3019">
              <w:rPr>
                <w:rFonts w:ascii="Times New Roman" w:hAnsi="Times New Roman"/>
                <w:sz w:val="24"/>
                <w:szCs w:val="24"/>
                <w:lang w:val="pt-BR"/>
              </w:rPr>
              <w:t>Intercâmbio</w:t>
            </w:r>
            <w:r w:rsidRPr="00DA3019">
              <w:rPr>
                <w:rFonts w:ascii="Times New Roman" w:hAnsi="Times New Roman"/>
                <w:sz w:val="24"/>
                <w:szCs w:val="24"/>
                <w:lang w:val="pt-BR"/>
              </w:rPr>
              <w:t xml:space="preserve"> de estudantes, </w:t>
            </w:r>
            <w:r w:rsidR="002E09CC" w:rsidRPr="00DA3019">
              <w:rPr>
                <w:rFonts w:ascii="Times New Roman" w:hAnsi="Times New Roman"/>
                <w:sz w:val="24"/>
                <w:szCs w:val="24"/>
                <w:lang w:val="pt-BR"/>
              </w:rPr>
              <w:t>membros do corpo docente e do quadro</w:t>
            </w:r>
            <w:r w:rsidRPr="00DA3019">
              <w:rPr>
                <w:rFonts w:ascii="Times New Roman" w:hAnsi="Times New Roman"/>
                <w:sz w:val="24"/>
                <w:szCs w:val="24"/>
                <w:lang w:val="pt-BR"/>
              </w:rPr>
              <w:t xml:space="preserve"> técnico </w:t>
            </w:r>
            <w:r w:rsidR="002E09CC" w:rsidRPr="00DA3019">
              <w:rPr>
                <w:rFonts w:ascii="Times New Roman" w:hAnsi="Times New Roman"/>
                <w:sz w:val="24"/>
                <w:szCs w:val="24"/>
                <w:lang w:val="pt-BR"/>
              </w:rPr>
              <w:t>de nível superior</w:t>
            </w:r>
            <w:r w:rsidRPr="00DA3019">
              <w:rPr>
                <w:rFonts w:ascii="Times New Roman" w:hAnsi="Times New Roman"/>
                <w:sz w:val="24"/>
                <w:szCs w:val="24"/>
                <w:lang w:val="pt-BR"/>
              </w:rPr>
              <w:t>;</w:t>
            </w:r>
          </w:p>
          <w:p w14:paraId="6A8AEDB3" w14:textId="77777777" w:rsidR="00AD140F" w:rsidRPr="00DA3019" w:rsidRDefault="00AD140F"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b) Cooperação técnico-administrativa, científica e de </w:t>
            </w:r>
            <w:r w:rsidR="00DB022A" w:rsidRPr="00DA3019">
              <w:rPr>
                <w:rFonts w:ascii="Times New Roman" w:hAnsi="Times New Roman"/>
                <w:sz w:val="24"/>
                <w:szCs w:val="24"/>
                <w:lang w:val="pt-BR"/>
              </w:rPr>
              <w:t>pesquisa</w:t>
            </w:r>
            <w:r w:rsidRPr="00DA3019">
              <w:rPr>
                <w:rFonts w:ascii="Times New Roman" w:hAnsi="Times New Roman"/>
                <w:sz w:val="24"/>
                <w:szCs w:val="24"/>
                <w:lang w:val="pt-BR"/>
              </w:rPr>
              <w:t>;</w:t>
            </w:r>
          </w:p>
          <w:p w14:paraId="6ECDD9B8" w14:textId="77777777" w:rsidR="00AD140F" w:rsidRPr="00DA3019" w:rsidRDefault="00AD140F"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c) Intercâmbio de informações sobre o processo de implantação das instituições, incluindo </w:t>
            </w:r>
            <w:r w:rsidR="004E1BEE" w:rsidRPr="00DA3019">
              <w:rPr>
                <w:rFonts w:ascii="Times New Roman" w:hAnsi="Times New Roman"/>
                <w:sz w:val="24"/>
                <w:szCs w:val="24"/>
                <w:lang w:val="pt-BR"/>
              </w:rPr>
              <w:t>aquelas</w:t>
            </w:r>
            <w:r w:rsidRPr="00DA3019">
              <w:rPr>
                <w:rFonts w:ascii="Times New Roman" w:hAnsi="Times New Roman"/>
                <w:sz w:val="24"/>
                <w:szCs w:val="24"/>
                <w:lang w:val="pt-BR"/>
              </w:rPr>
              <w:t xml:space="preserve"> sobre o projeto pedagógico e social;</w:t>
            </w:r>
          </w:p>
          <w:p w14:paraId="6A26650C" w14:textId="77777777" w:rsidR="00AD140F" w:rsidRPr="00DA3019" w:rsidRDefault="00AD140F"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d) Participação em </w:t>
            </w:r>
            <w:r w:rsidR="004E1BEE" w:rsidRPr="00DA3019">
              <w:rPr>
                <w:rFonts w:ascii="Times New Roman" w:hAnsi="Times New Roman"/>
                <w:sz w:val="24"/>
                <w:szCs w:val="24"/>
                <w:lang w:val="pt-BR"/>
              </w:rPr>
              <w:t>seminários</w:t>
            </w:r>
            <w:r w:rsidRPr="00DA3019">
              <w:rPr>
                <w:rFonts w:ascii="Times New Roman" w:hAnsi="Times New Roman"/>
                <w:sz w:val="24"/>
                <w:szCs w:val="24"/>
                <w:lang w:val="pt-BR"/>
              </w:rPr>
              <w:t xml:space="preserve"> e reuniões acadêmicas, cursos e atividades de intercâmbio cultural</w:t>
            </w:r>
            <w:r w:rsidR="004E1BEE" w:rsidRPr="00DA3019">
              <w:rPr>
                <w:rFonts w:ascii="Times New Roman" w:hAnsi="Times New Roman"/>
                <w:sz w:val="24"/>
                <w:szCs w:val="24"/>
                <w:lang w:val="pt-BR"/>
              </w:rPr>
              <w:t xml:space="preserve"> internacionais</w:t>
            </w:r>
            <w:r w:rsidRPr="00DA3019">
              <w:rPr>
                <w:rFonts w:ascii="Times New Roman" w:hAnsi="Times New Roman"/>
                <w:sz w:val="24"/>
                <w:szCs w:val="24"/>
                <w:lang w:val="pt-BR"/>
              </w:rPr>
              <w:t>;</w:t>
            </w:r>
          </w:p>
          <w:p w14:paraId="5DFF6B47" w14:textId="77777777" w:rsidR="00AD140F" w:rsidRPr="00DA3019" w:rsidRDefault="00AD140F"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e</w:t>
            </w:r>
            <w:r w:rsidR="004E1BEE" w:rsidRPr="00DA3019">
              <w:rPr>
                <w:rFonts w:ascii="Times New Roman" w:hAnsi="Times New Roman"/>
                <w:sz w:val="24"/>
                <w:szCs w:val="24"/>
                <w:lang w:val="pt-BR"/>
              </w:rPr>
              <w:t>) Outras a</w:t>
            </w:r>
            <w:r w:rsidRPr="00DA3019">
              <w:rPr>
                <w:rFonts w:ascii="Times New Roman" w:hAnsi="Times New Roman"/>
                <w:sz w:val="24"/>
                <w:szCs w:val="24"/>
                <w:lang w:val="pt-BR"/>
              </w:rPr>
              <w:t>tividades consideradas de interesse mútuo.</w:t>
            </w:r>
          </w:p>
          <w:p w14:paraId="2AC36E8B" w14:textId="77777777" w:rsidR="00AD140F" w:rsidRPr="00DA3019" w:rsidRDefault="004E1BEE"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Todas as atividades conjuntas serão obje</w:t>
            </w:r>
            <w:r w:rsidR="00AD140F" w:rsidRPr="00DA3019">
              <w:rPr>
                <w:rFonts w:ascii="Times New Roman" w:hAnsi="Times New Roman"/>
                <w:sz w:val="24"/>
                <w:szCs w:val="24"/>
                <w:lang w:val="pt-BR"/>
              </w:rPr>
              <w:t>to de acordos</w:t>
            </w:r>
            <w:r w:rsidRPr="00DA3019">
              <w:rPr>
                <w:rFonts w:ascii="Times New Roman" w:hAnsi="Times New Roman"/>
                <w:sz w:val="24"/>
                <w:szCs w:val="24"/>
                <w:lang w:val="pt-BR"/>
              </w:rPr>
              <w:t xml:space="preserve"> específicos</w:t>
            </w:r>
            <w:r w:rsidR="00AD140F" w:rsidRPr="00DA3019">
              <w:rPr>
                <w:rFonts w:ascii="Times New Roman" w:hAnsi="Times New Roman"/>
                <w:sz w:val="24"/>
                <w:szCs w:val="24"/>
                <w:lang w:val="pt-BR"/>
              </w:rPr>
              <w:t xml:space="preserve"> separados a </w:t>
            </w:r>
            <w:r w:rsidRPr="00DA3019">
              <w:rPr>
                <w:rFonts w:ascii="Times New Roman" w:hAnsi="Times New Roman"/>
                <w:sz w:val="24"/>
                <w:szCs w:val="24"/>
                <w:lang w:val="pt-BR"/>
              </w:rPr>
              <w:t>serem estabelecidos</w:t>
            </w:r>
            <w:r w:rsidR="00AD140F" w:rsidRPr="00DA3019">
              <w:rPr>
                <w:rFonts w:ascii="Times New Roman" w:hAnsi="Times New Roman"/>
                <w:sz w:val="24"/>
                <w:szCs w:val="24"/>
                <w:lang w:val="pt-BR"/>
              </w:rPr>
              <w:t xml:space="preserve"> no futuro.</w:t>
            </w:r>
          </w:p>
          <w:p w14:paraId="2674859E" w14:textId="77777777" w:rsidR="00BE3B77" w:rsidRPr="00DA3019" w:rsidRDefault="00BE3B77" w:rsidP="007B68EF">
            <w:pPr>
              <w:widowControl w:val="0"/>
              <w:spacing w:after="0" w:line="276" w:lineRule="auto"/>
              <w:jc w:val="both"/>
              <w:rPr>
                <w:rFonts w:ascii="Times New Roman" w:hAnsi="Times New Roman"/>
                <w:sz w:val="24"/>
                <w:szCs w:val="24"/>
                <w:lang w:val="pt-BR"/>
              </w:rPr>
            </w:pPr>
          </w:p>
          <w:p w14:paraId="5F36BDF0" w14:textId="77777777" w:rsidR="00BE3B77" w:rsidRPr="00DA3019" w:rsidRDefault="00BE3B77"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Cláusula 3 - Administração e Execução</w:t>
            </w:r>
          </w:p>
          <w:p w14:paraId="52217B39" w14:textId="77777777" w:rsidR="00B217DB" w:rsidRPr="00DA3019" w:rsidRDefault="00B217DB" w:rsidP="007B68EF">
            <w:pPr>
              <w:spacing w:after="0" w:line="276" w:lineRule="auto"/>
              <w:rPr>
                <w:rFonts w:ascii="Times New Roman" w:hAnsi="Times New Roman"/>
                <w:sz w:val="24"/>
                <w:szCs w:val="24"/>
                <w:lang w:val="pt-BR"/>
              </w:rPr>
            </w:pPr>
          </w:p>
          <w:p w14:paraId="69812E25" w14:textId="77777777" w:rsidR="00BE3B77" w:rsidRPr="00DA3019" w:rsidRDefault="00BE3B77"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Os Reitores da UFABC e da </w:t>
            </w:r>
            <w:r w:rsidR="00481531" w:rsidRPr="00DA3019">
              <w:rPr>
                <w:rFonts w:ascii="Times New Roman" w:hAnsi="Times New Roman"/>
                <w:sz w:val="24"/>
                <w:szCs w:val="24"/>
                <w:highlight w:val="lightGray"/>
                <w:lang w:val="pt-BR"/>
              </w:rPr>
              <w:t>U</w:t>
            </w:r>
            <w:r w:rsidRPr="00DA3019">
              <w:rPr>
                <w:rFonts w:ascii="Times New Roman" w:hAnsi="Times New Roman"/>
                <w:sz w:val="24"/>
                <w:szCs w:val="24"/>
                <w:highlight w:val="lightGray"/>
                <w:lang w:val="pt-BR"/>
              </w:rPr>
              <w:t xml:space="preserve">niversidade </w:t>
            </w:r>
            <w:r w:rsidR="007075F2" w:rsidRPr="00DA3019">
              <w:rPr>
                <w:rFonts w:ascii="Times New Roman" w:hAnsi="Times New Roman"/>
                <w:i/>
                <w:sz w:val="24"/>
                <w:szCs w:val="24"/>
                <w:highlight w:val="lightGray"/>
                <w:lang w:val="pt-BR"/>
              </w:rPr>
              <w:t>nome da universidade</w:t>
            </w:r>
            <w:r w:rsidRPr="00DA3019">
              <w:rPr>
                <w:rFonts w:ascii="Times New Roman" w:hAnsi="Times New Roman"/>
                <w:sz w:val="24"/>
                <w:szCs w:val="24"/>
                <w:lang w:val="pt-BR"/>
              </w:rPr>
              <w:t xml:space="preserve">, sempre que o entenderem, </w:t>
            </w:r>
            <w:r w:rsidR="009E7B69" w:rsidRPr="00DA3019">
              <w:rPr>
                <w:rFonts w:ascii="Times New Roman" w:hAnsi="Times New Roman"/>
                <w:sz w:val="24"/>
                <w:szCs w:val="24"/>
                <w:lang w:val="pt-BR"/>
              </w:rPr>
              <w:t>poderão nomear</w:t>
            </w:r>
            <w:r w:rsidRPr="00DA3019">
              <w:rPr>
                <w:rFonts w:ascii="Times New Roman" w:hAnsi="Times New Roman"/>
                <w:sz w:val="24"/>
                <w:szCs w:val="24"/>
                <w:lang w:val="pt-BR"/>
              </w:rPr>
              <w:t xml:space="preserve"> representantes de suas respectivas instituições e conferir-lhes poderes de assinatura e de execução dos atos que se celebrem ao abrigo do presente </w:t>
            </w:r>
            <w:r w:rsidR="00C72E4F" w:rsidRPr="00DA3019">
              <w:rPr>
                <w:rFonts w:ascii="Times New Roman" w:hAnsi="Times New Roman"/>
                <w:sz w:val="24"/>
                <w:szCs w:val="24"/>
                <w:lang w:val="pt-BR"/>
              </w:rPr>
              <w:t>Acordo de Cooperação</w:t>
            </w:r>
            <w:r w:rsidRPr="00DA3019">
              <w:rPr>
                <w:rFonts w:ascii="Times New Roman" w:hAnsi="Times New Roman"/>
                <w:sz w:val="24"/>
                <w:szCs w:val="24"/>
                <w:lang w:val="pt-BR"/>
              </w:rPr>
              <w:t>.</w:t>
            </w:r>
          </w:p>
          <w:p w14:paraId="1BD425A0" w14:textId="77777777" w:rsidR="00BE3B77" w:rsidRPr="00DA3019" w:rsidRDefault="00BE3B77" w:rsidP="007B68EF">
            <w:pPr>
              <w:spacing w:after="0" w:line="276" w:lineRule="auto"/>
              <w:jc w:val="center"/>
              <w:rPr>
                <w:rFonts w:ascii="Times New Roman" w:hAnsi="Times New Roman"/>
                <w:b/>
                <w:sz w:val="24"/>
                <w:szCs w:val="24"/>
                <w:lang w:val="pt-BR"/>
              </w:rPr>
            </w:pPr>
          </w:p>
          <w:p w14:paraId="34B418FB" w14:textId="77777777" w:rsidR="00BE3B77" w:rsidRPr="00DA3019" w:rsidRDefault="00BE3B77"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Cláusula 4 - Obrigações das partes</w:t>
            </w:r>
          </w:p>
          <w:p w14:paraId="7C2F3550" w14:textId="77777777" w:rsidR="00B217DB" w:rsidRPr="00DA3019" w:rsidRDefault="00B217DB" w:rsidP="007B68EF">
            <w:pPr>
              <w:spacing w:after="0" w:line="276" w:lineRule="auto"/>
              <w:rPr>
                <w:rFonts w:ascii="Times New Roman" w:hAnsi="Times New Roman"/>
                <w:b/>
                <w:sz w:val="24"/>
                <w:szCs w:val="24"/>
                <w:lang w:val="pt-BR"/>
              </w:rPr>
            </w:pPr>
          </w:p>
          <w:p w14:paraId="3A1D3FFD" w14:textId="77777777" w:rsidR="00BE3B77" w:rsidRPr="00DA3019" w:rsidRDefault="00BE3B77"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Com vista a estabelecer a cooperação proposta de forma eficaz, qualquer das partes, mediante prévia consulta, compromete-se em colocar à disposição da outra os meios necessários à realização das ações acordadas, respeitando as regras estabelecidas entre ambas e sem prejuízo do seu normal funcionamento.</w:t>
            </w:r>
          </w:p>
          <w:p w14:paraId="0F2CA58E" w14:textId="77777777" w:rsidR="00070590" w:rsidRPr="00DA3019" w:rsidRDefault="00070590" w:rsidP="007B68EF">
            <w:pPr>
              <w:spacing w:after="0" w:line="276" w:lineRule="auto"/>
              <w:rPr>
                <w:rFonts w:ascii="Times New Roman" w:hAnsi="Times New Roman"/>
                <w:b/>
                <w:sz w:val="24"/>
                <w:szCs w:val="24"/>
                <w:lang w:val="pt-BR"/>
              </w:rPr>
            </w:pPr>
          </w:p>
          <w:p w14:paraId="3ED7E77E" w14:textId="77777777" w:rsidR="00231830" w:rsidRPr="00DA3019" w:rsidRDefault="00231830"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 xml:space="preserve">Cláusula 5 </w:t>
            </w:r>
            <w:r w:rsidR="00070590" w:rsidRPr="00DA3019">
              <w:rPr>
                <w:rFonts w:ascii="Times New Roman" w:hAnsi="Times New Roman"/>
                <w:b/>
                <w:sz w:val="24"/>
                <w:szCs w:val="24"/>
                <w:lang w:val="pt-BR"/>
              </w:rPr>
              <w:t>–</w:t>
            </w:r>
            <w:r w:rsidRPr="00DA3019">
              <w:rPr>
                <w:rFonts w:ascii="Times New Roman" w:hAnsi="Times New Roman"/>
                <w:b/>
                <w:sz w:val="24"/>
                <w:szCs w:val="24"/>
                <w:lang w:val="pt-BR"/>
              </w:rPr>
              <w:t xml:space="preserve"> Coordenação</w:t>
            </w:r>
          </w:p>
          <w:p w14:paraId="7BD89B5F" w14:textId="77777777" w:rsidR="00070590" w:rsidRPr="00DA3019" w:rsidRDefault="00070590" w:rsidP="007B68EF">
            <w:pPr>
              <w:spacing w:after="0" w:line="276" w:lineRule="auto"/>
              <w:rPr>
                <w:rFonts w:ascii="Times New Roman" w:hAnsi="Times New Roman"/>
                <w:b/>
                <w:sz w:val="24"/>
                <w:szCs w:val="24"/>
                <w:lang w:val="pt-BR"/>
              </w:rPr>
            </w:pPr>
          </w:p>
          <w:p w14:paraId="3FCD7A1B" w14:textId="77777777" w:rsidR="00231830" w:rsidRPr="00DA3019" w:rsidRDefault="00231830"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As ações a serem desenvolvidas com base neste </w:t>
            </w:r>
            <w:r w:rsidR="00C72E4F" w:rsidRPr="00DA3019">
              <w:rPr>
                <w:rFonts w:ascii="Times New Roman" w:hAnsi="Times New Roman"/>
                <w:sz w:val="24"/>
                <w:szCs w:val="24"/>
                <w:lang w:val="pt-BR"/>
              </w:rPr>
              <w:t>Acordo de Cooperação</w:t>
            </w:r>
            <w:r w:rsidRPr="00DA3019">
              <w:rPr>
                <w:rFonts w:ascii="Times New Roman" w:hAnsi="Times New Roman"/>
                <w:sz w:val="24"/>
                <w:szCs w:val="24"/>
                <w:lang w:val="pt-BR"/>
              </w:rPr>
              <w:t xml:space="preserve"> serão coordenadas pelas duas Instituições, por meio das respectivas Unidades de Relações Internacionais</w:t>
            </w:r>
            <w:r w:rsidR="007075F2" w:rsidRPr="00DA3019">
              <w:rPr>
                <w:rFonts w:ascii="Times New Roman" w:hAnsi="Times New Roman"/>
                <w:sz w:val="24"/>
                <w:szCs w:val="24"/>
                <w:lang w:val="pt-BR"/>
              </w:rPr>
              <w:t>.</w:t>
            </w:r>
          </w:p>
          <w:p w14:paraId="48D23B8B" w14:textId="77777777" w:rsidR="00BE3B77" w:rsidRPr="00DA3019" w:rsidRDefault="00BE3B77" w:rsidP="007B68EF">
            <w:pPr>
              <w:widowControl w:val="0"/>
              <w:spacing w:after="0" w:line="276" w:lineRule="auto"/>
              <w:jc w:val="both"/>
              <w:rPr>
                <w:rFonts w:ascii="Times New Roman" w:hAnsi="Times New Roman"/>
                <w:sz w:val="24"/>
                <w:szCs w:val="24"/>
                <w:lang w:val="pt-BR"/>
              </w:rPr>
            </w:pPr>
          </w:p>
          <w:p w14:paraId="44432640" w14:textId="77777777" w:rsidR="00231830" w:rsidRPr="00DA3019" w:rsidRDefault="00231830"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Cláusula 6 - Resultados e Produtos</w:t>
            </w:r>
          </w:p>
          <w:p w14:paraId="5F1F4E86" w14:textId="77777777" w:rsidR="00070590" w:rsidRPr="00DA3019" w:rsidRDefault="00070590" w:rsidP="007B68EF">
            <w:pPr>
              <w:spacing w:after="0" w:line="276" w:lineRule="auto"/>
              <w:rPr>
                <w:rFonts w:ascii="Times New Roman" w:hAnsi="Times New Roman"/>
                <w:sz w:val="24"/>
                <w:szCs w:val="24"/>
                <w:lang w:val="pt-BR"/>
              </w:rPr>
            </w:pPr>
          </w:p>
          <w:p w14:paraId="70E2FAEE" w14:textId="77777777" w:rsidR="00CB6A71" w:rsidRPr="001B45A9" w:rsidRDefault="00CB6A71" w:rsidP="007B68EF">
            <w:pPr>
              <w:spacing w:after="0" w:line="276" w:lineRule="auto"/>
              <w:jc w:val="both"/>
              <w:rPr>
                <w:rFonts w:ascii="Times New Roman" w:hAnsi="Times New Roman"/>
                <w:sz w:val="24"/>
                <w:szCs w:val="24"/>
                <w:lang w:val="pt-BR"/>
              </w:rPr>
            </w:pPr>
            <w:r w:rsidRPr="001B45A9">
              <w:rPr>
                <w:rFonts w:ascii="Times New Roman" w:hAnsi="Times New Roman"/>
                <w:sz w:val="24"/>
                <w:szCs w:val="24"/>
                <w:lang w:val="pt-BR"/>
              </w:rPr>
              <w:t>Todos os resultados e produtos desenvolvidos resultantes das ações empreendidas ao abrigo deste Acordo de Cooperação serão devidamente referenciados quanto à sua autoria e instituições participantes e terão sua propriedade compartilhada entre estas, na proporção dos recursos intelectuais, financeiros e materiais aportados por cada instituição para a obtenção da criação.</w:t>
            </w:r>
          </w:p>
          <w:p w14:paraId="6C601F8A" w14:textId="77777777" w:rsidR="00CB6A71" w:rsidRPr="00DA3019" w:rsidRDefault="00CB6A71" w:rsidP="007B68EF">
            <w:pPr>
              <w:spacing w:after="0" w:line="276" w:lineRule="auto"/>
              <w:rPr>
                <w:rFonts w:ascii="Times New Roman" w:hAnsi="Times New Roman"/>
                <w:sz w:val="24"/>
                <w:szCs w:val="24"/>
                <w:lang w:val="pt-BR"/>
              </w:rPr>
            </w:pPr>
          </w:p>
          <w:p w14:paraId="5670F8D1" w14:textId="4EC16583" w:rsidR="00231830" w:rsidRPr="00DA3019" w:rsidRDefault="00231830"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 xml:space="preserve">Cláusula 7 </w:t>
            </w:r>
            <w:r w:rsidR="00070590" w:rsidRPr="00DA3019">
              <w:rPr>
                <w:rFonts w:ascii="Times New Roman" w:hAnsi="Times New Roman"/>
                <w:b/>
                <w:sz w:val="24"/>
                <w:szCs w:val="24"/>
                <w:lang w:val="pt-BR"/>
              </w:rPr>
              <w:t>–</w:t>
            </w:r>
            <w:r w:rsidRPr="00DA3019">
              <w:rPr>
                <w:rFonts w:ascii="Times New Roman" w:hAnsi="Times New Roman"/>
                <w:b/>
                <w:sz w:val="24"/>
                <w:szCs w:val="24"/>
                <w:lang w:val="pt-BR"/>
              </w:rPr>
              <w:t xml:space="preserve"> Vigência</w:t>
            </w:r>
          </w:p>
          <w:p w14:paraId="47065F7D" w14:textId="77777777" w:rsidR="00070590" w:rsidRPr="00DA3019" w:rsidRDefault="00070590" w:rsidP="007B68EF">
            <w:pPr>
              <w:spacing w:after="0" w:line="276" w:lineRule="auto"/>
              <w:rPr>
                <w:rFonts w:ascii="Times New Roman" w:hAnsi="Times New Roman"/>
                <w:b/>
                <w:sz w:val="24"/>
                <w:szCs w:val="24"/>
                <w:lang w:val="pt-BR"/>
              </w:rPr>
            </w:pPr>
          </w:p>
          <w:p w14:paraId="5A8A1806" w14:textId="2238DEED" w:rsidR="00231830" w:rsidRPr="00DA3019" w:rsidRDefault="002269C7"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O prazo de vigência deste instrumento é de 5 (cinco) anos, </w:t>
            </w:r>
            <w:r w:rsidR="004F60A1" w:rsidRPr="00DA3019">
              <w:rPr>
                <w:rFonts w:ascii="Times New Roman" w:hAnsi="Times New Roman"/>
                <w:sz w:val="24"/>
                <w:szCs w:val="24"/>
                <w:lang w:val="pt-BR"/>
              </w:rPr>
              <w:t>a partir de 15 (quinze) dias de sua assinatura</w:t>
            </w:r>
            <w:r w:rsidRPr="00DA3019">
              <w:rPr>
                <w:rFonts w:ascii="Times New Roman" w:hAnsi="Times New Roman"/>
                <w:sz w:val="24"/>
                <w:szCs w:val="24"/>
                <w:lang w:val="pt-BR"/>
              </w:rPr>
              <w:t xml:space="preserve">. O presente </w:t>
            </w:r>
            <w:r w:rsidR="00C72E4F" w:rsidRPr="00DA3019">
              <w:rPr>
                <w:rFonts w:ascii="Times New Roman" w:hAnsi="Times New Roman"/>
                <w:sz w:val="24"/>
                <w:szCs w:val="24"/>
                <w:lang w:val="pt-BR"/>
              </w:rPr>
              <w:t>Acordo de Cooperação</w:t>
            </w:r>
            <w:r w:rsidRPr="00DA3019">
              <w:rPr>
                <w:rFonts w:ascii="Times New Roman" w:hAnsi="Times New Roman"/>
                <w:sz w:val="24"/>
                <w:szCs w:val="24"/>
                <w:lang w:val="pt-BR"/>
              </w:rPr>
              <w:t xml:space="preserve"> poderá ser rescindido por acordo entre as partes ou unilateralmente, por qualquer delas, desde que aquela que assim o desejar comunique à outra, por escrito, com antecedência de 60 (sessenta) dias</w:t>
            </w:r>
            <w:r w:rsidR="005E227C" w:rsidRPr="00DA3019">
              <w:rPr>
                <w:rFonts w:ascii="Times New Roman" w:hAnsi="Times New Roman"/>
                <w:sz w:val="24"/>
                <w:szCs w:val="24"/>
                <w:lang w:val="pt-BR"/>
              </w:rPr>
              <w:t>.</w:t>
            </w:r>
            <w:r w:rsidR="00231830" w:rsidRPr="00DA3019">
              <w:rPr>
                <w:rFonts w:ascii="Times New Roman" w:hAnsi="Times New Roman"/>
                <w:sz w:val="24"/>
                <w:szCs w:val="24"/>
                <w:lang w:val="pt-BR"/>
              </w:rPr>
              <w:t xml:space="preserve"> </w:t>
            </w:r>
          </w:p>
          <w:p w14:paraId="7EC8814E" w14:textId="77777777" w:rsidR="00231830" w:rsidRPr="00DA3019" w:rsidRDefault="00231830"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Em caso de rescisão ou denúncia do presente </w:t>
            </w:r>
            <w:r w:rsidR="00C72E4F" w:rsidRPr="00DA3019">
              <w:rPr>
                <w:rFonts w:ascii="Times New Roman" w:hAnsi="Times New Roman"/>
                <w:sz w:val="24"/>
                <w:szCs w:val="24"/>
                <w:lang w:val="pt-BR"/>
              </w:rPr>
              <w:t>Acordo de Cooperação</w:t>
            </w:r>
            <w:r w:rsidRPr="00DA3019">
              <w:rPr>
                <w:rFonts w:ascii="Times New Roman" w:hAnsi="Times New Roman"/>
                <w:sz w:val="24"/>
                <w:szCs w:val="24"/>
                <w:lang w:val="pt-BR"/>
              </w:rPr>
              <w:t xml:space="preserve">, as partes comprometem-se a cumprir </w:t>
            </w:r>
            <w:r w:rsidR="00B217DB" w:rsidRPr="00DA3019">
              <w:rPr>
                <w:rFonts w:ascii="Times New Roman" w:hAnsi="Times New Roman"/>
                <w:sz w:val="24"/>
                <w:szCs w:val="24"/>
                <w:lang w:val="pt-BR"/>
              </w:rPr>
              <w:t xml:space="preserve">e concluir </w:t>
            </w:r>
            <w:r w:rsidRPr="00DA3019">
              <w:rPr>
                <w:rFonts w:ascii="Times New Roman" w:hAnsi="Times New Roman"/>
                <w:sz w:val="24"/>
                <w:szCs w:val="24"/>
                <w:lang w:val="pt-BR"/>
              </w:rPr>
              <w:t>as obrigações assumidas nos termos dos acordos celebrados ao seu abrigo.</w:t>
            </w:r>
          </w:p>
          <w:p w14:paraId="6D159973" w14:textId="77777777" w:rsidR="00B217DB" w:rsidRPr="00DA3019" w:rsidRDefault="00B217DB" w:rsidP="007B68EF">
            <w:pPr>
              <w:spacing w:after="0" w:line="276" w:lineRule="auto"/>
              <w:jc w:val="both"/>
              <w:rPr>
                <w:rFonts w:ascii="Times New Roman" w:hAnsi="Times New Roman"/>
                <w:sz w:val="24"/>
                <w:szCs w:val="24"/>
                <w:lang w:val="pt-BR"/>
              </w:rPr>
            </w:pPr>
          </w:p>
          <w:p w14:paraId="70ACC464" w14:textId="77777777" w:rsidR="00B217DB" w:rsidRPr="00DA3019" w:rsidRDefault="00B217DB"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 xml:space="preserve">Cláusula 8 </w:t>
            </w:r>
            <w:r w:rsidR="00070590" w:rsidRPr="00DA3019">
              <w:rPr>
                <w:rFonts w:ascii="Times New Roman" w:hAnsi="Times New Roman"/>
                <w:b/>
                <w:sz w:val="24"/>
                <w:szCs w:val="24"/>
                <w:lang w:val="pt-BR"/>
              </w:rPr>
              <w:t>–</w:t>
            </w:r>
            <w:r w:rsidRPr="00DA3019">
              <w:rPr>
                <w:rFonts w:ascii="Times New Roman" w:hAnsi="Times New Roman"/>
                <w:b/>
                <w:sz w:val="24"/>
                <w:szCs w:val="24"/>
                <w:lang w:val="pt-BR"/>
              </w:rPr>
              <w:t xml:space="preserve"> Litígio</w:t>
            </w:r>
          </w:p>
          <w:p w14:paraId="2EF714A9" w14:textId="77777777" w:rsidR="00070590" w:rsidRPr="00DA3019" w:rsidRDefault="00070590" w:rsidP="007B68EF">
            <w:pPr>
              <w:spacing w:after="0" w:line="276" w:lineRule="auto"/>
              <w:rPr>
                <w:rFonts w:ascii="Times New Roman" w:hAnsi="Times New Roman"/>
                <w:b/>
                <w:sz w:val="24"/>
                <w:szCs w:val="24"/>
                <w:lang w:val="pt-BR"/>
              </w:rPr>
            </w:pPr>
          </w:p>
          <w:p w14:paraId="57E05343" w14:textId="77777777" w:rsidR="00B217DB" w:rsidRPr="00DA3019" w:rsidRDefault="00B217DB"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As partes signatárias comprometem-se a resolver entre si quaisquer dúvidas, lacunas ou dificuldades de interpretação que possam surgir na aplicação do presente </w:t>
            </w:r>
            <w:r w:rsidR="00C72E4F" w:rsidRPr="00DA3019">
              <w:rPr>
                <w:rFonts w:ascii="Times New Roman" w:hAnsi="Times New Roman"/>
                <w:sz w:val="24"/>
                <w:szCs w:val="24"/>
                <w:lang w:val="pt-BR"/>
              </w:rPr>
              <w:t xml:space="preserve">Acordo de </w:t>
            </w:r>
            <w:r w:rsidR="00C72E4F" w:rsidRPr="00DA3019">
              <w:rPr>
                <w:rFonts w:ascii="Times New Roman" w:hAnsi="Times New Roman"/>
                <w:sz w:val="24"/>
                <w:szCs w:val="24"/>
                <w:lang w:val="pt-BR"/>
              </w:rPr>
              <w:lastRenderedPageBreak/>
              <w:t>Cooperação</w:t>
            </w:r>
            <w:r w:rsidRPr="00DA3019">
              <w:rPr>
                <w:rFonts w:ascii="Times New Roman" w:hAnsi="Times New Roman"/>
                <w:sz w:val="24"/>
                <w:szCs w:val="24"/>
                <w:lang w:val="pt-BR"/>
              </w:rPr>
              <w:t>.</w:t>
            </w:r>
          </w:p>
          <w:p w14:paraId="53E71033" w14:textId="77777777" w:rsidR="00231830" w:rsidRPr="00DA3019" w:rsidRDefault="00231830" w:rsidP="007B68EF">
            <w:pPr>
              <w:widowControl w:val="0"/>
              <w:spacing w:after="0" w:line="276" w:lineRule="auto"/>
              <w:jc w:val="both"/>
              <w:rPr>
                <w:rFonts w:ascii="Times New Roman" w:hAnsi="Times New Roman"/>
                <w:sz w:val="24"/>
                <w:szCs w:val="24"/>
                <w:lang w:val="pt-BR"/>
              </w:rPr>
            </w:pPr>
          </w:p>
          <w:p w14:paraId="773FB124" w14:textId="77777777" w:rsidR="00181C2B" w:rsidRPr="00DA3019" w:rsidRDefault="00181C2B" w:rsidP="007B68EF">
            <w:pPr>
              <w:widowControl w:val="0"/>
              <w:spacing w:after="0" w:line="276" w:lineRule="auto"/>
              <w:jc w:val="both"/>
              <w:rPr>
                <w:rFonts w:ascii="Times New Roman" w:hAnsi="Times New Roman"/>
                <w:sz w:val="24"/>
                <w:szCs w:val="24"/>
                <w:lang w:val="pt-BR"/>
              </w:rPr>
            </w:pPr>
          </w:p>
          <w:p w14:paraId="617BB99F" w14:textId="0D9B04AB" w:rsidR="00181C2B" w:rsidRPr="00DA3019" w:rsidRDefault="00181C2B" w:rsidP="007B68EF">
            <w:pPr>
              <w:widowControl w:val="0"/>
              <w:spacing w:after="0" w:line="276" w:lineRule="auto"/>
              <w:jc w:val="both"/>
              <w:rPr>
                <w:rFonts w:ascii="Times New Roman" w:hAnsi="Times New Roman"/>
                <w:b/>
                <w:sz w:val="24"/>
                <w:szCs w:val="24"/>
                <w:lang w:val="pt-BR"/>
              </w:rPr>
            </w:pPr>
            <w:r w:rsidRPr="00DA3019">
              <w:rPr>
                <w:rFonts w:ascii="Times New Roman" w:hAnsi="Times New Roman"/>
                <w:b/>
                <w:sz w:val="24"/>
                <w:szCs w:val="24"/>
                <w:lang w:val="pt-BR"/>
              </w:rPr>
              <w:t xml:space="preserve">Cláusula </w:t>
            </w:r>
            <w:r w:rsidR="00DA3019" w:rsidRPr="00DA3019">
              <w:rPr>
                <w:rFonts w:ascii="Times New Roman" w:hAnsi="Times New Roman"/>
                <w:b/>
                <w:sz w:val="24"/>
                <w:szCs w:val="24"/>
                <w:lang w:val="pt-BR"/>
              </w:rPr>
              <w:t>9</w:t>
            </w:r>
            <w:r w:rsidRPr="00DA3019">
              <w:rPr>
                <w:rFonts w:ascii="Times New Roman" w:hAnsi="Times New Roman"/>
                <w:b/>
                <w:sz w:val="24"/>
                <w:szCs w:val="24"/>
                <w:lang w:val="pt-BR"/>
              </w:rPr>
              <w:t xml:space="preserve"> – Proteção e Tratamento de Dados</w:t>
            </w:r>
          </w:p>
          <w:p w14:paraId="411B8F4F" w14:textId="77777777" w:rsidR="00181C2B" w:rsidRPr="00DA3019" w:rsidRDefault="00181C2B" w:rsidP="007B68EF">
            <w:pPr>
              <w:widowControl w:val="0"/>
              <w:spacing w:after="0" w:line="276" w:lineRule="auto"/>
              <w:jc w:val="both"/>
              <w:rPr>
                <w:rFonts w:ascii="Times New Roman" w:hAnsi="Times New Roman"/>
                <w:sz w:val="24"/>
                <w:szCs w:val="24"/>
                <w:lang w:val="pt-BR"/>
              </w:rPr>
            </w:pPr>
          </w:p>
          <w:p w14:paraId="3EEA98CB" w14:textId="77777777" w:rsidR="00181C2B" w:rsidRPr="00DA3019" w:rsidRDefault="00181C2B"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As partes deverão cumprir as legislações de Proteção de Dados, quanto ao tratamento de todos os dados pessoais a que tenham acesso em razão do presente acordo.</w:t>
            </w:r>
          </w:p>
          <w:p w14:paraId="5955B299" w14:textId="48F46B9A" w:rsidR="00181C2B" w:rsidRPr="00DA3019" w:rsidRDefault="00181C2B"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Os dados obtidos somente poderão ser utilizados para as finalidades que justificaram seu acesso e de acordo coma boa-fé. É vedado o compartilhamento com terceiros dos dados obtidos fora das hipóteses permitidas em Lei.</w:t>
            </w:r>
          </w:p>
          <w:p w14:paraId="3C25831A" w14:textId="77777777" w:rsidR="00DA3019" w:rsidRPr="00DA3019" w:rsidRDefault="00DA3019" w:rsidP="007B68EF">
            <w:pPr>
              <w:widowControl w:val="0"/>
              <w:spacing w:after="0" w:line="276" w:lineRule="auto"/>
              <w:jc w:val="both"/>
              <w:rPr>
                <w:rFonts w:ascii="Times New Roman" w:hAnsi="Times New Roman"/>
                <w:sz w:val="24"/>
                <w:szCs w:val="24"/>
                <w:lang w:val="pt-BR"/>
              </w:rPr>
            </w:pPr>
          </w:p>
          <w:p w14:paraId="5CC876E8" w14:textId="0F2A8D3F" w:rsidR="00DA3019" w:rsidRPr="00DA3019" w:rsidRDefault="00DA3019" w:rsidP="007B68EF">
            <w:pPr>
              <w:spacing w:after="0" w:line="276" w:lineRule="auto"/>
              <w:rPr>
                <w:rFonts w:ascii="Times New Roman" w:hAnsi="Times New Roman"/>
                <w:b/>
                <w:sz w:val="24"/>
                <w:szCs w:val="24"/>
                <w:lang w:val="pt-BR"/>
              </w:rPr>
            </w:pPr>
            <w:r w:rsidRPr="00DA3019">
              <w:rPr>
                <w:rFonts w:ascii="Times New Roman" w:hAnsi="Times New Roman"/>
                <w:b/>
                <w:sz w:val="24"/>
                <w:szCs w:val="24"/>
                <w:lang w:val="pt-BR"/>
              </w:rPr>
              <w:t>Cláusula 10 – Publicidade</w:t>
            </w:r>
          </w:p>
          <w:p w14:paraId="11868EEE" w14:textId="77777777" w:rsidR="00DA3019" w:rsidRPr="00DA3019" w:rsidRDefault="00DA3019" w:rsidP="007B68EF">
            <w:pPr>
              <w:spacing w:after="0" w:line="276" w:lineRule="auto"/>
              <w:rPr>
                <w:rFonts w:ascii="Times New Roman" w:hAnsi="Times New Roman"/>
                <w:b/>
                <w:sz w:val="24"/>
                <w:szCs w:val="24"/>
                <w:lang w:val="pt-BR"/>
              </w:rPr>
            </w:pPr>
          </w:p>
          <w:p w14:paraId="72260278" w14:textId="77777777" w:rsidR="00DA3019" w:rsidRPr="00DA3019" w:rsidRDefault="00DA3019" w:rsidP="007B68EF">
            <w:pPr>
              <w:widowControl w:val="0"/>
              <w:spacing w:after="0" w:line="276" w:lineRule="auto"/>
              <w:jc w:val="both"/>
              <w:rPr>
                <w:rFonts w:ascii="Times New Roman" w:hAnsi="Times New Roman"/>
                <w:sz w:val="24"/>
                <w:szCs w:val="24"/>
                <w:lang w:val="pt-BR"/>
              </w:rPr>
            </w:pPr>
            <w:bookmarkStart w:id="0" w:name="_Hlk127452863"/>
            <w:r w:rsidRPr="00DA3019">
              <w:rPr>
                <w:rFonts w:ascii="Times New Roman" w:hAnsi="Times New Roman"/>
                <w:sz w:val="24"/>
                <w:szCs w:val="24"/>
                <w:lang w:val="pt-BR"/>
              </w:rPr>
              <w:t>Será publicado pela UFABC um extrato do presente Acordo de Cooperação no site da Assessoria de Relações Internacionais da UFABC e no Diário Oficial da União para fins de atendimento da publicidade inerente aos atos administrativos.</w:t>
            </w:r>
            <w:bookmarkEnd w:id="0"/>
          </w:p>
          <w:p w14:paraId="1E4C4EFA" w14:textId="77777777" w:rsidR="006B637B" w:rsidRPr="00DA3019" w:rsidRDefault="006B637B" w:rsidP="007B68EF">
            <w:pPr>
              <w:widowControl w:val="0"/>
              <w:spacing w:after="0" w:line="276" w:lineRule="auto"/>
              <w:jc w:val="both"/>
              <w:rPr>
                <w:rFonts w:ascii="Times New Roman" w:hAnsi="Times New Roman"/>
                <w:sz w:val="24"/>
                <w:szCs w:val="24"/>
                <w:lang w:val="pt-BR"/>
              </w:rPr>
            </w:pPr>
          </w:p>
          <w:p w14:paraId="707E9952" w14:textId="77777777" w:rsidR="00B217DB" w:rsidRPr="00DA3019" w:rsidRDefault="00B217DB" w:rsidP="007B68EF">
            <w:pPr>
              <w:widowControl w:val="0"/>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Este </w:t>
            </w:r>
            <w:r w:rsidR="00C72E4F" w:rsidRPr="00DA3019">
              <w:rPr>
                <w:rFonts w:ascii="Times New Roman" w:hAnsi="Times New Roman"/>
                <w:sz w:val="24"/>
                <w:szCs w:val="24"/>
                <w:lang w:val="pt-BR"/>
              </w:rPr>
              <w:t>Acordo de Cooperação</w:t>
            </w:r>
            <w:r w:rsidRPr="00DA3019">
              <w:rPr>
                <w:rFonts w:ascii="Times New Roman" w:hAnsi="Times New Roman"/>
                <w:sz w:val="24"/>
                <w:szCs w:val="24"/>
                <w:lang w:val="pt-BR"/>
              </w:rPr>
              <w:t xml:space="preserve"> será emitido e assi</w:t>
            </w:r>
            <w:r w:rsidR="00F76231" w:rsidRPr="00DA3019">
              <w:rPr>
                <w:rFonts w:ascii="Times New Roman" w:hAnsi="Times New Roman"/>
                <w:sz w:val="24"/>
                <w:szCs w:val="24"/>
                <w:lang w:val="pt-BR"/>
              </w:rPr>
              <w:t>nado em português e inglês, em duas</w:t>
            </w:r>
            <w:r w:rsidRPr="00DA3019">
              <w:rPr>
                <w:rFonts w:ascii="Times New Roman" w:hAnsi="Times New Roman"/>
                <w:sz w:val="24"/>
                <w:szCs w:val="24"/>
                <w:lang w:val="pt-BR"/>
              </w:rPr>
              <w:t xml:space="preserve"> vias, cujo conteúdo de todas é idêntico.</w:t>
            </w:r>
          </w:p>
          <w:p w14:paraId="43CCCA16" w14:textId="77777777" w:rsidR="006B637B" w:rsidRPr="00DA3019" w:rsidRDefault="006B637B" w:rsidP="007B68EF">
            <w:pPr>
              <w:spacing w:after="0" w:line="276" w:lineRule="auto"/>
              <w:jc w:val="both"/>
              <w:rPr>
                <w:rFonts w:ascii="Times New Roman" w:hAnsi="Times New Roman"/>
                <w:sz w:val="24"/>
                <w:szCs w:val="24"/>
                <w:lang w:val="pt-BR"/>
              </w:rPr>
            </w:pPr>
          </w:p>
          <w:p w14:paraId="22718C08" w14:textId="77777777" w:rsidR="00755CFD" w:rsidRPr="00DA3019" w:rsidRDefault="00755CFD" w:rsidP="007B68EF">
            <w:pPr>
              <w:spacing w:after="0" w:line="276" w:lineRule="auto"/>
              <w:jc w:val="both"/>
              <w:rPr>
                <w:rFonts w:ascii="Times New Roman" w:hAnsi="Times New Roman"/>
                <w:sz w:val="24"/>
                <w:szCs w:val="24"/>
                <w:lang w:val="pt-BR"/>
              </w:rPr>
            </w:pPr>
          </w:p>
          <w:p w14:paraId="7915C0CE" w14:textId="4375E7BF" w:rsidR="00070590" w:rsidRPr="00DA3019" w:rsidRDefault="00070590"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Santo </w:t>
            </w:r>
            <w:proofErr w:type="gramStart"/>
            <w:r w:rsidRPr="00DA3019">
              <w:rPr>
                <w:rFonts w:ascii="Times New Roman" w:hAnsi="Times New Roman"/>
                <w:sz w:val="24"/>
                <w:szCs w:val="24"/>
                <w:lang w:val="pt-BR"/>
              </w:rPr>
              <w:t xml:space="preserve">André,   </w:t>
            </w:r>
            <w:proofErr w:type="gramEnd"/>
            <w:r w:rsidRPr="00DA3019">
              <w:rPr>
                <w:rFonts w:ascii="Times New Roman" w:hAnsi="Times New Roman"/>
                <w:sz w:val="24"/>
                <w:szCs w:val="24"/>
                <w:lang w:val="pt-BR"/>
              </w:rPr>
              <w:t xml:space="preserve">    de                           20</w:t>
            </w:r>
            <w:r w:rsidR="00B954AC" w:rsidRPr="00DA3019">
              <w:rPr>
                <w:rFonts w:ascii="Times New Roman" w:hAnsi="Times New Roman"/>
                <w:sz w:val="24"/>
                <w:szCs w:val="24"/>
                <w:lang w:val="pt-BR"/>
              </w:rPr>
              <w:t>2</w:t>
            </w:r>
            <w:r w:rsidR="007075F2" w:rsidRPr="00DA3019">
              <w:rPr>
                <w:rFonts w:ascii="Times New Roman" w:hAnsi="Times New Roman"/>
                <w:sz w:val="24"/>
                <w:szCs w:val="24"/>
                <w:highlight w:val="lightGray"/>
                <w:lang w:val="pt-BR"/>
              </w:rPr>
              <w:t>x</w:t>
            </w:r>
          </w:p>
          <w:p w14:paraId="43F3ABA5" w14:textId="77777777" w:rsidR="007B68EF" w:rsidRDefault="00DF47B6"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A Chefe de Gabinete</w:t>
            </w:r>
            <w:r w:rsidR="00070590" w:rsidRPr="00DA3019">
              <w:rPr>
                <w:rFonts w:ascii="Times New Roman" w:hAnsi="Times New Roman"/>
                <w:sz w:val="24"/>
                <w:szCs w:val="24"/>
                <w:lang w:val="pt-BR"/>
              </w:rPr>
              <w:t xml:space="preserve"> da UFABC</w:t>
            </w:r>
          </w:p>
          <w:p w14:paraId="709CC3AB" w14:textId="77777777" w:rsidR="007B68EF" w:rsidRDefault="007B68EF" w:rsidP="007B68EF">
            <w:pPr>
              <w:spacing w:after="0" w:line="276" w:lineRule="auto"/>
              <w:jc w:val="both"/>
              <w:rPr>
                <w:rFonts w:ascii="Times New Roman" w:hAnsi="Times New Roman"/>
                <w:sz w:val="24"/>
                <w:szCs w:val="24"/>
                <w:lang w:val="pt-BR"/>
              </w:rPr>
            </w:pPr>
          </w:p>
          <w:p w14:paraId="55C595BB" w14:textId="77777777" w:rsidR="007B68EF" w:rsidRDefault="007B68EF" w:rsidP="007B68EF">
            <w:pPr>
              <w:spacing w:after="0" w:line="276" w:lineRule="auto"/>
              <w:jc w:val="both"/>
              <w:rPr>
                <w:rFonts w:ascii="Times New Roman" w:hAnsi="Times New Roman"/>
                <w:sz w:val="24"/>
                <w:szCs w:val="24"/>
                <w:lang w:val="pt-BR"/>
              </w:rPr>
            </w:pPr>
          </w:p>
          <w:p w14:paraId="6B12AB2E" w14:textId="77777777" w:rsidR="007B68EF" w:rsidRDefault="007B68EF" w:rsidP="007B68EF">
            <w:pPr>
              <w:spacing w:after="0" w:line="276" w:lineRule="auto"/>
              <w:jc w:val="both"/>
              <w:rPr>
                <w:rFonts w:ascii="Times New Roman" w:hAnsi="Times New Roman"/>
                <w:sz w:val="24"/>
                <w:szCs w:val="24"/>
                <w:lang w:val="pt-BR"/>
              </w:rPr>
            </w:pPr>
          </w:p>
          <w:p w14:paraId="2FB9B7F1" w14:textId="28D8CA60" w:rsidR="00070590" w:rsidRPr="00DA3019" w:rsidRDefault="00070590"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 xml:space="preserve">_______________________________  </w:t>
            </w:r>
          </w:p>
          <w:p w14:paraId="02D270F8" w14:textId="55C0DC8C" w:rsidR="00070590" w:rsidRPr="00DA3019" w:rsidRDefault="00DF47B6" w:rsidP="007B68EF">
            <w:pPr>
              <w:spacing w:after="0" w:line="276" w:lineRule="auto"/>
              <w:jc w:val="both"/>
              <w:rPr>
                <w:rFonts w:ascii="Times New Roman" w:hAnsi="Times New Roman"/>
                <w:sz w:val="24"/>
                <w:szCs w:val="24"/>
                <w:lang w:val="pt-BR"/>
              </w:rPr>
            </w:pPr>
            <w:r w:rsidRPr="00DA3019">
              <w:rPr>
                <w:rFonts w:ascii="Times New Roman" w:hAnsi="Times New Roman"/>
                <w:sz w:val="24"/>
                <w:szCs w:val="24"/>
                <w:lang w:val="pt-BR"/>
              </w:rPr>
              <w:t>Simone Aparecida Pellizon</w:t>
            </w:r>
          </w:p>
        </w:tc>
        <w:tc>
          <w:tcPr>
            <w:tcW w:w="236" w:type="dxa"/>
            <w:shd w:val="clear" w:color="auto" w:fill="auto"/>
          </w:tcPr>
          <w:p w14:paraId="5E449A75" w14:textId="77777777" w:rsidR="00F67418" w:rsidRPr="00DA3019" w:rsidRDefault="00F67418" w:rsidP="007B68EF">
            <w:pPr>
              <w:spacing w:after="0" w:line="276" w:lineRule="auto"/>
              <w:jc w:val="both"/>
              <w:rPr>
                <w:rFonts w:ascii="Times New Roman" w:hAnsi="Times New Roman"/>
                <w:sz w:val="24"/>
                <w:szCs w:val="24"/>
                <w:lang w:val="pt-BR"/>
              </w:rPr>
            </w:pPr>
          </w:p>
        </w:tc>
        <w:tc>
          <w:tcPr>
            <w:tcW w:w="4649" w:type="dxa"/>
            <w:shd w:val="clear" w:color="auto" w:fill="auto"/>
          </w:tcPr>
          <w:p w14:paraId="08E65579" w14:textId="77777777" w:rsidR="007C77ED" w:rsidRPr="00DA3019" w:rsidRDefault="00C72E4F" w:rsidP="007B68EF">
            <w:pPr>
              <w:spacing w:after="0" w:line="276" w:lineRule="auto"/>
              <w:jc w:val="center"/>
              <w:rPr>
                <w:rFonts w:ascii="Times New Roman" w:hAnsi="Times New Roman"/>
                <w:b/>
                <w:sz w:val="24"/>
                <w:szCs w:val="24"/>
                <w:lang w:val="en-US"/>
              </w:rPr>
            </w:pPr>
            <w:r w:rsidRPr="00DA3019">
              <w:rPr>
                <w:rFonts w:ascii="Times New Roman" w:hAnsi="Times New Roman"/>
                <w:b/>
                <w:sz w:val="24"/>
                <w:szCs w:val="24"/>
                <w:lang w:val="en-US"/>
              </w:rPr>
              <w:t>COOPERATION AGREEMENT</w:t>
            </w:r>
          </w:p>
          <w:p w14:paraId="0769BAB5"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 xml:space="preserve">Between the </w:t>
            </w:r>
            <w:r w:rsidRPr="00DA3019">
              <w:rPr>
                <w:rFonts w:ascii="Times New Roman" w:hAnsi="Times New Roman"/>
                <w:b/>
                <w:i/>
                <w:sz w:val="24"/>
                <w:szCs w:val="24"/>
                <w:lang w:val="en-US"/>
              </w:rPr>
              <w:t>Universidade Federal do ABC (UFABC)</w:t>
            </w:r>
            <w:r w:rsidRPr="00DA3019">
              <w:rPr>
                <w:rFonts w:ascii="Times New Roman" w:hAnsi="Times New Roman"/>
                <w:b/>
                <w:sz w:val="24"/>
                <w:szCs w:val="24"/>
                <w:lang w:val="en-US"/>
              </w:rPr>
              <w:t xml:space="preserve"> and the </w:t>
            </w:r>
            <w:r w:rsidRPr="00DA3019">
              <w:rPr>
                <w:rFonts w:ascii="Times New Roman" w:hAnsi="Times New Roman"/>
                <w:b/>
                <w:sz w:val="24"/>
                <w:szCs w:val="24"/>
                <w:highlight w:val="lightGray"/>
                <w:lang w:val="en-US"/>
              </w:rPr>
              <w:t xml:space="preserve">University </w:t>
            </w:r>
            <w:r w:rsidR="006334EB" w:rsidRPr="00DA3019">
              <w:rPr>
                <w:rFonts w:ascii="Times New Roman" w:hAnsi="Times New Roman"/>
                <w:b/>
                <w:i/>
                <w:sz w:val="24"/>
                <w:szCs w:val="24"/>
                <w:highlight w:val="lightGray"/>
                <w:lang w:val="en-US"/>
              </w:rPr>
              <w:t>name of the institution</w:t>
            </w:r>
            <w:r w:rsidR="006334EB" w:rsidRPr="00DA3019">
              <w:rPr>
                <w:rFonts w:ascii="Times New Roman" w:hAnsi="Times New Roman"/>
                <w:b/>
                <w:sz w:val="24"/>
                <w:szCs w:val="24"/>
                <w:lang w:val="en-US"/>
              </w:rPr>
              <w:t>.</w:t>
            </w:r>
          </w:p>
          <w:p w14:paraId="7E2C6A9F" w14:textId="77777777" w:rsidR="007C77ED" w:rsidRPr="00DA3019" w:rsidRDefault="007C77ED" w:rsidP="007B68EF">
            <w:pPr>
              <w:spacing w:after="0" w:line="276" w:lineRule="auto"/>
              <w:jc w:val="both"/>
              <w:rPr>
                <w:rFonts w:ascii="Times New Roman" w:hAnsi="Times New Roman"/>
                <w:sz w:val="24"/>
                <w:szCs w:val="24"/>
                <w:lang w:val="en-US"/>
              </w:rPr>
            </w:pPr>
          </w:p>
          <w:p w14:paraId="090350CC" w14:textId="202E267B"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The </w:t>
            </w:r>
            <w:r w:rsidR="005635C9" w:rsidRPr="00DA3019">
              <w:rPr>
                <w:rFonts w:ascii="Times New Roman" w:hAnsi="Times New Roman"/>
                <w:sz w:val="24"/>
                <w:szCs w:val="24"/>
                <w:lang w:val="en-US"/>
              </w:rPr>
              <w:t xml:space="preserve">Federal University of ABC - </w:t>
            </w:r>
            <w:r w:rsidRPr="00DA3019">
              <w:rPr>
                <w:rFonts w:ascii="Times New Roman" w:hAnsi="Times New Roman"/>
                <w:sz w:val="24"/>
                <w:szCs w:val="24"/>
                <w:lang w:val="en-US"/>
              </w:rPr>
              <w:t xml:space="preserve">UFABC, </w:t>
            </w:r>
            <w:r w:rsidR="00DF47B6" w:rsidRPr="00DA3019">
              <w:rPr>
                <w:rFonts w:ascii="Times New Roman" w:hAnsi="Times New Roman"/>
                <w:sz w:val="24"/>
                <w:szCs w:val="24"/>
                <w:lang w:val="en-US"/>
              </w:rPr>
              <w:t xml:space="preserve">according to UFABC’s internal process No. </w:t>
            </w:r>
            <w:r w:rsidR="00DF47B6" w:rsidRPr="00DA3019">
              <w:rPr>
                <w:rFonts w:ascii="Times New Roman" w:hAnsi="Times New Roman"/>
                <w:sz w:val="24"/>
                <w:szCs w:val="24"/>
                <w:shd w:val="clear" w:color="auto" w:fill="D9D9D9" w:themeFill="background1" w:themeFillShade="D9"/>
                <w:lang w:val="en-US"/>
              </w:rPr>
              <w:t>23006.00xxxx/20xx-xx</w:t>
            </w:r>
            <w:r w:rsidR="00DF47B6" w:rsidRPr="00DA3019">
              <w:rPr>
                <w:rFonts w:ascii="Times New Roman" w:hAnsi="Times New Roman"/>
                <w:sz w:val="24"/>
                <w:szCs w:val="24"/>
                <w:lang w:val="en-US"/>
              </w:rPr>
              <w:t xml:space="preserve">, </w:t>
            </w:r>
            <w:r w:rsidRPr="00DA3019">
              <w:rPr>
                <w:rFonts w:ascii="Times New Roman" w:hAnsi="Times New Roman"/>
                <w:sz w:val="24"/>
                <w:szCs w:val="24"/>
                <w:lang w:val="en-US"/>
              </w:rPr>
              <w:t xml:space="preserve">located </w:t>
            </w:r>
            <w:r w:rsidR="00BA7484" w:rsidRPr="00DA3019">
              <w:rPr>
                <w:rFonts w:ascii="Times New Roman" w:hAnsi="Times New Roman"/>
                <w:sz w:val="24"/>
                <w:szCs w:val="24"/>
                <w:lang w:val="en-US"/>
              </w:rPr>
              <w:t>at</w:t>
            </w:r>
            <w:r w:rsidRPr="00DA3019">
              <w:rPr>
                <w:rFonts w:ascii="Times New Roman" w:hAnsi="Times New Roman"/>
                <w:sz w:val="24"/>
                <w:szCs w:val="24"/>
                <w:lang w:val="en-US"/>
              </w:rPr>
              <w:t xml:space="preserve"> Avenida dos Estados, 5001, Bairro </w:t>
            </w:r>
            <w:r w:rsidR="001B45A9" w:rsidRPr="001B45A9">
              <w:rPr>
                <w:rFonts w:ascii="Times New Roman" w:hAnsi="Times New Roman"/>
                <w:sz w:val="24"/>
                <w:szCs w:val="24"/>
              </w:rPr>
              <w:t>Bangu</w:t>
            </w:r>
            <w:r w:rsidRPr="00DA3019">
              <w:rPr>
                <w:rFonts w:ascii="Times New Roman" w:hAnsi="Times New Roman"/>
                <w:sz w:val="24"/>
                <w:szCs w:val="24"/>
                <w:lang w:val="en-US"/>
              </w:rPr>
              <w:t xml:space="preserve">, </w:t>
            </w:r>
            <w:r w:rsidR="00EE0450" w:rsidRPr="00DA3019">
              <w:rPr>
                <w:rFonts w:ascii="Times New Roman" w:hAnsi="Times New Roman"/>
                <w:sz w:val="24"/>
                <w:szCs w:val="24"/>
                <w:lang w:val="en-US"/>
              </w:rPr>
              <w:t>ZIP CODE/CEP</w:t>
            </w:r>
            <w:r w:rsidRPr="00DA3019">
              <w:rPr>
                <w:rFonts w:ascii="Times New Roman" w:hAnsi="Times New Roman"/>
                <w:sz w:val="24"/>
                <w:szCs w:val="24"/>
                <w:lang w:val="en-US"/>
              </w:rPr>
              <w:t xml:space="preserve"> </w:t>
            </w:r>
            <w:r w:rsidR="00D5041E" w:rsidRPr="00DA3019">
              <w:rPr>
                <w:rFonts w:ascii="Times New Roman" w:hAnsi="Times New Roman"/>
                <w:sz w:val="24"/>
                <w:szCs w:val="24"/>
                <w:lang w:val="en-US"/>
              </w:rPr>
              <w:t>09280-560</w:t>
            </w:r>
            <w:r w:rsidRPr="00DA3019">
              <w:rPr>
                <w:rFonts w:ascii="Times New Roman" w:hAnsi="Times New Roman"/>
                <w:sz w:val="24"/>
                <w:szCs w:val="24"/>
                <w:lang w:val="en-US"/>
              </w:rPr>
              <w:t>, Santo André, S</w:t>
            </w:r>
            <w:r w:rsidR="004917C9" w:rsidRPr="00DA3019">
              <w:rPr>
                <w:rFonts w:ascii="Times New Roman" w:hAnsi="Times New Roman"/>
                <w:sz w:val="24"/>
                <w:szCs w:val="24"/>
                <w:lang w:val="en-US"/>
              </w:rPr>
              <w:t>ã</w:t>
            </w:r>
            <w:r w:rsidRPr="00DA3019">
              <w:rPr>
                <w:rFonts w:ascii="Times New Roman" w:hAnsi="Times New Roman"/>
                <w:sz w:val="24"/>
                <w:szCs w:val="24"/>
                <w:lang w:val="en-US"/>
              </w:rPr>
              <w:t>o Paulo, Brazil</w:t>
            </w:r>
            <w:r w:rsidR="00EE0450" w:rsidRPr="00DA3019">
              <w:rPr>
                <w:rFonts w:ascii="Times New Roman" w:hAnsi="Times New Roman"/>
                <w:sz w:val="24"/>
                <w:szCs w:val="24"/>
                <w:lang w:val="en-US"/>
              </w:rPr>
              <w:t xml:space="preserve">, under CNPJ no. </w:t>
            </w:r>
            <w:r w:rsidRPr="00DA3019">
              <w:rPr>
                <w:rFonts w:ascii="Times New Roman" w:hAnsi="Times New Roman"/>
                <w:sz w:val="24"/>
                <w:szCs w:val="24"/>
                <w:lang w:val="en-US"/>
              </w:rPr>
              <w:t xml:space="preserve">07.722.779/0001-06, </w:t>
            </w:r>
            <w:r w:rsidR="003B4179" w:rsidRPr="00DA3019">
              <w:rPr>
                <w:rFonts w:ascii="Times New Roman" w:hAnsi="Times New Roman"/>
                <w:sz w:val="24"/>
                <w:szCs w:val="24"/>
                <w:lang w:val="en-US"/>
              </w:rPr>
              <w:t xml:space="preserve">represented by its Chief of Rector's Office, </w:t>
            </w:r>
            <w:r w:rsidR="00DF47B6" w:rsidRPr="00DA3019">
              <w:rPr>
                <w:rFonts w:ascii="Times New Roman" w:hAnsi="Times New Roman"/>
                <w:sz w:val="24"/>
                <w:szCs w:val="24"/>
                <w:lang w:val="en-US"/>
              </w:rPr>
              <w:t>Simone Aparecida Pellizon</w:t>
            </w:r>
            <w:r w:rsidR="003B4179" w:rsidRPr="00DA3019">
              <w:rPr>
                <w:rFonts w:ascii="Times New Roman" w:hAnsi="Times New Roman"/>
                <w:sz w:val="24"/>
                <w:szCs w:val="24"/>
                <w:lang w:val="en-US"/>
              </w:rPr>
              <w:t xml:space="preserve">, </w:t>
            </w:r>
            <w:r w:rsidR="00DF47B6" w:rsidRPr="00DA3019">
              <w:rPr>
                <w:rFonts w:ascii="Times New Roman" w:hAnsi="Times New Roman"/>
                <w:sz w:val="24"/>
                <w:szCs w:val="24"/>
                <w:lang w:val="en-US"/>
              </w:rPr>
              <w:t>nominated by DOU Ordinance No. 485, Section 2</w:t>
            </w:r>
            <w:r w:rsidR="003B4179" w:rsidRPr="00DA3019">
              <w:rPr>
                <w:rFonts w:ascii="Times New Roman" w:hAnsi="Times New Roman"/>
                <w:sz w:val="24"/>
                <w:szCs w:val="24"/>
                <w:lang w:val="en-US"/>
              </w:rPr>
              <w:t xml:space="preserve">, of </w:t>
            </w:r>
            <w:r w:rsidR="00DF47B6" w:rsidRPr="00DA3019">
              <w:rPr>
                <w:rFonts w:ascii="Times New Roman" w:hAnsi="Times New Roman"/>
                <w:sz w:val="24"/>
                <w:szCs w:val="24"/>
                <w:lang w:val="en-US"/>
              </w:rPr>
              <w:t>May</w:t>
            </w:r>
            <w:r w:rsidR="003B4179" w:rsidRPr="00DA3019">
              <w:rPr>
                <w:rFonts w:ascii="Times New Roman" w:hAnsi="Times New Roman"/>
                <w:sz w:val="24"/>
                <w:szCs w:val="24"/>
                <w:lang w:val="en-US"/>
              </w:rPr>
              <w:t xml:space="preserve"> 5, 202</w:t>
            </w:r>
            <w:r w:rsidR="00DF47B6" w:rsidRPr="00DA3019">
              <w:rPr>
                <w:rFonts w:ascii="Times New Roman" w:hAnsi="Times New Roman"/>
                <w:sz w:val="24"/>
                <w:szCs w:val="24"/>
                <w:lang w:val="en-US"/>
              </w:rPr>
              <w:t>3</w:t>
            </w:r>
            <w:r w:rsidR="003B4179" w:rsidRPr="00DA3019">
              <w:rPr>
                <w:rFonts w:ascii="Times New Roman" w:hAnsi="Times New Roman"/>
                <w:sz w:val="24"/>
                <w:szCs w:val="24"/>
                <w:lang w:val="en-US"/>
              </w:rPr>
              <w:t>, with delegation of authority by Ordinance No. 2740, of August 29, 2022</w:t>
            </w:r>
            <w:r w:rsidRPr="00DA3019">
              <w:rPr>
                <w:rFonts w:ascii="Times New Roman" w:hAnsi="Times New Roman"/>
                <w:sz w:val="24"/>
                <w:szCs w:val="24"/>
                <w:lang w:val="en-US"/>
              </w:rPr>
              <w:t xml:space="preserve">, and the </w:t>
            </w:r>
            <w:r w:rsidRPr="00DA3019">
              <w:rPr>
                <w:rFonts w:ascii="Times New Roman" w:hAnsi="Times New Roman"/>
                <w:sz w:val="24"/>
                <w:szCs w:val="24"/>
                <w:highlight w:val="lightGray"/>
                <w:lang w:val="en-US"/>
              </w:rPr>
              <w:t>U</w:t>
            </w:r>
            <w:r w:rsidR="005635C9" w:rsidRPr="00DA3019">
              <w:rPr>
                <w:rFonts w:ascii="Times New Roman" w:hAnsi="Times New Roman"/>
                <w:sz w:val="24"/>
                <w:szCs w:val="24"/>
                <w:highlight w:val="lightGray"/>
                <w:lang w:val="en-US"/>
              </w:rPr>
              <w:t xml:space="preserve">niversity </w:t>
            </w:r>
            <w:r w:rsidR="006334EB" w:rsidRPr="00DA3019">
              <w:rPr>
                <w:rFonts w:ascii="Times New Roman" w:hAnsi="Times New Roman"/>
                <w:i/>
                <w:sz w:val="24"/>
                <w:szCs w:val="24"/>
                <w:highlight w:val="lightGray"/>
                <w:lang w:val="en-US"/>
              </w:rPr>
              <w:t>name of the institution</w:t>
            </w:r>
            <w:r w:rsidRPr="00DA3019">
              <w:rPr>
                <w:rFonts w:ascii="Times New Roman" w:hAnsi="Times New Roman"/>
                <w:sz w:val="24"/>
                <w:szCs w:val="24"/>
                <w:lang w:val="en-US"/>
              </w:rPr>
              <w:t xml:space="preserve">, </w:t>
            </w:r>
            <w:r w:rsidR="00481531" w:rsidRPr="00DA3019">
              <w:rPr>
                <w:rFonts w:ascii="Times New Roman" w:hAnsi="Times New Roman"/>
                <w:sz w:val="24"/>
                <w:szCs w:val="24"/>
                <w:lang w:val="en-US"/>
              </w:rPr>
              <w:t xml:space="preserve">located at </w:t>
            </w:r>
            <w:r w:rsidR="00481531" w:rsidRPr="00DA3019">
              <w:rPr>
                <w:rFonts w:ascii="Times New Roman" w:hAnsi="Times New Roman"/>
                <w:sz w:val="24"/>
                <w:szCs w:val="24"/>
                <w:highlight w:val="lightGray"/>
                <w:lang w:val="en-US"/>
              </w:rPr>
              <w:t>complete address</w:t>
            </w:r>
            <w:r w:rsidR="00481531" w:rsidRPr="00DA3019">
              <w:rPr>
                <w:rFonts w:ascii="Times New Roman" w:hAnsi="Times New Roman"/>
                <w:sz w:val="24"/>
                <w:szCs w:val="24"/>
                <w:lang w:val="en-US"/>
              </w:rPr>
              <w:t xml:space="preserve">, </w:t>
            </w:r>
            <w:r w:rsidRPr="00DA3019">
              <w:rPr>
                <w:rFonts w:ascii="Times New Roman" w:hAnsi="Times New Roman"/>
                <w:sz w:val="24"/>
                <w:szCs w:val="24"/>
                <w:lang w:val="en-US"/>
              </w:rPr>
              <w:t xml:space="preserve">represented by </w:t>
            </w:r>
            <w:r w:rsidR="006334EB" w:rsidRPr="00DA3019">
              <w:rPr>
                <w:rFonts w:ascii="Times New Roman" w:hAnsi="Times New Roman"/>
                <w:sz w:val="24"/>
                <w:szCs w:val="24"/>
                <w:lang w:val="en-US"/>
              </w:rPr>
              <w:t xml:space="preserve">its </w:t>
            </w:r>
            <w:r w:rsidR="00481531" w:rsidRPr="00DA3019">
              <w:rPr>
                <w:rFonts w:ascii="Times New Roman" w:hAnsi="Times New Roman"/>
                <w:sz w:val="24"/>
                <w:szCs w:val="24"/>
                <w:highlight w:val="lightGray"/>
                <w:lang w:val="en-US"/>
              </w:rPr>
              <w:t>Provost/Rector/</w:t>
            </w:r>
            <w:r w:rsidRPr="00DA3019">
              <w:rPr>
                <w:rFonts w:ascii="Times New Roman" w:hAnsi="Times New Roman"/>
                <w:sz w:val="24"/>
                <w:szCs w:val="24"/>
                <w:highlight w:val="lightGray"/>
                <w:lang w:val="en-US"/>
              </w:rPr>
              <w:t>President</w:t>
            </w:r>
            <w:r w:rsidR="00481531" w:rsidRPr="00DA3019">
              <w:rPr>
                <w:rFonts w:ascii="Times New Roman" w:hAnsi="Times New Roman"/>
                <w:sz w:val="24"/>
                <w:szCs w:val="24"/>
                <w:lang w:val="en-US"/>
              </w:rPr>
              <w:t xml:space="preserve">, </w:t>
            </w:r>
            <w:r w:rsidR="006334EB" w:rsidRPr="00DA3019">
              <w:rPr>
                <w:rFonts w:ascii="Times New Roman" w:hAnsi="Times New Roman"/>
                <w:sz w:val="24"/>
                <w:szCs w:val="24"/>
                <w:highlight w:val="lightGray"/>
                <w:lang w:val="en-US"/>
              </w:rPr>
              <w:t>name of its President</w:t>
            </w:r>
            <w:r w:rsidR="002C1E1F" w:rsidRPr="00DA3019">
              <w:rPr>
                <w:rFonts w:ascii="Times New Roman" w:hAnsi="Times New Roman"/>
                <w:sz w:val="24"/>
                <w:szCs w:val="24"/>
                <w:lang w:val="en-US"/>
              </w:rPr>
              <w:t>, i</w:t>
            </w:r>
            <w:r w:rsidRPr="00DA3019">
              <w:rPr>
                <w:rFonts w:ascii="Times New Roman" w:hAnsi="Times New Roman"/>
                <w:sz w:val="24"/>
                <w:szCs w:val="24"/>
                <w:lang w:val="en-US"/>
              </w:rPr>
              <w:t xml:space="preserve">n recognition </w:t>
            </w:r>
            <w:r w:rsidR="00266921" w:rsidRPr="00DA3019">
              <w:rPr>
                <w:rFonts w:ascii="Times New Roman" w:hAnsi="Times New Roman"/>
                <w:sz w:val="24"/>
                <w:szCs w:val="24"/>
                <w:lang w:val="en-US"/>
              </w:rPr>
              <w:t>o</w:t>
            </w:r>
            <w:r w:rsidRPr="00DA3019">
              <w:rPr>
                <w:rFonts w:ascii="Times New Roman" w:hAnsi="Times New Roman"/>
                <w:sz w:val="24"/>
                <w:szCs w:val="24"/>
                <w:lang w:val="en-US"/>
              </w:rPr>
              <w:t xml:space="preserve">f their common principles and values of academic excellence and social responsibility both institutions agree to sign this </w:t>
            </w:r>
            <w:r w:rsidR="00C72E4F" w:rsidRPr="00DA3019">
              <w:rPr>
                <w:rFonts w:ascii="Times New Roman" w:hAnsi="Times New Roman"/>
                <w:sz w:val="24"/>
                <w:szCs w:val="24"/>
                <w:lang w:val="en-US"/>
              </w:rPr>
              <w:t>Cooperation Agreement</w:t>
            </w:r>
            <w:r w:rsidR="00C53DBC" w:rsidRPr="00DA3019">
              <w:rPr>
                <w:rFonts w:ascii="Times New Roman" w:hAnsi="Times New Roman"/>
                <w:lang w:val="en-US"/>
              </w:rPr>
              <w:t xml:space="preserve"> </w:t>
            </w:r>
            <w:r w:rsidRPr="00DA3019">
              <w:rPr>
                <w:rFonts w:ascii="Times New Roman" w:hAnsi="Times New Roman"/>
                <w:sz w:val="24"/>
                <w:szCs w:val="24"/>
                <w:lang w:val="en-US"/>
              </w:rPr>
              <w:t>in accordance with the legislation in their respective countries and international law, upon the terms below:</w:t>
            </w:r>
          </w:p>
          <w:p w14:paraId="5F3F5F79" w14:textId="77777777" w:rsidR="007C77ED" w:rsidRPr="00DA3019" w:rsidRDefault="007C77ED" w:rsidP="007B68EF">
            <w:pPr>
              <w:spacing w:after="0" w:line="276" w:lineRule="auto"/>
              <w:jc w:val="both"/>
              <w:rPr>
                <w:rFonts w:ascii="Times New Roman" w:hAnsi="Times New Roman"/>
                <w:sz w:val="24"/>
                <w:szCs w:val="24"/>
                <w:lang w:val="en-US"/>
              </w:rPr>
            </w:pPr>
          </w:p>
          <w:p w14:paraId="18F6C187" w14:textId="77777777" w:rsidR="009B7629" w:rsidRPr="00DA3019" w:rsidRDefault="009B7629" w:rsidP="007B68EF">
            <w:pPr>
              <w:spacing w:after="0" w:line="276" w:lineRule="auto"/>
              <w:jc w:val="both"/>
              <w:rPr>
                <w:rFonts w:ascii="Times New Roman" w:hAnsi="Times New Roman"/>
                <w:b/>
                <w:sz w:val="24"/>
                <w:szCs w:val="24"/>
                <w:lang w:val="en-US"/>
              </w:rPr>
            </w:pPr>
          </w:p>
          <w:p w14:paraId="05F71738"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 xml:space="preserve">Clause 1 </w:t>
            </w:r>
            <w:r w:rsidR="00B217DB" w:rsidRPr="00DA3019">
              <w:rPr>
                <w:rFonts w:ascii="Times New Roman" w:hAnsi="Times New Roman"/>
                <w:b/>
                <w:sz w:val="24"/>
                <w:szCs w:val="24"/>
                <w:lang w:val="en-US"/>
              </w:rPr>
              <w:t>–</w:t>
            </w:r>
            <w:r w:rsidRPr="00DA3019">
              <w:rPr>
                <w:rFonts w:ascii="Times New Roman" w:hAnsi="Times New Roman"/>
                <w:b/>
                <w:sz w:val="24"/>
                <w:szCs w:val="24"/>
                <w:lang w:val="en-US"/>
              </w:rPr>
              <w:t xml:space="preserve"> Object</w:t>
            </w:r>
          </w:p>
          <w:p w14:paraId="7342724B" w14:textId="77777777" w:rsidR="00B217DB" w:rsidRPr="00DA3019" w:rsidRDefault="00B217DB" w:rsidP="007B68EF">
            <w:pPr>
              <w:spacing w:after="0" w:line="276" w:lineRule="auto"/>
              <w:jc w:val="both"/>
              <w:rPr>
                <w:rFonts w:ascii="Times New Roman" w:hAnsi="Times New Roman"/>
                <w:b/>
                <w:sz w:val="24"/>
                <w:szCs w:val="24"/>
                <w:lang w:val="en-US"/>
              </w:rPr>
            </w:pPr>
          </w:p>
          <w:p w14:paraId="572794DD"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This </w:t>
            </w:r>
            <w:r w:rsidR="00C72E4F" w:rsidRPr="00DA3019">
              <w:rPr>
                <w:rFonts w:ascii="Times New Roman" w:hAnsi="Times New Roman"/>
                <w:sz w:val="24"/>
                <w:szCs w:val="24"/>
                <w:lang w:val="en-US"/>
              </w:rPr>
              <w:t>Cooperation Agreement</w:t>
            </w:r>
            <w:r w:rsidRPr="00DA3019">
              <w:rPr>
                <w:rFonts w:ascii="Times New Roman" w:hAnsi="Times New Roman"/>
                <w:sz w:val="24"/>
                <w:szCs w:val="24"/>
                <w:lang w:val="en-US"/>
              </w:rPr>
              <w:t xml:space="preserve"> aims to establish an academic, scientific and cultural cooperation between the two institutions. Through their future actions of exchange and cooperation, both institutions endeavor to build a strategic partnership in the future. </w:t>
            </w:r>
          </w:p>
          <w:p w14:paraId="2486D899" w14:textId="77777777" w:rsidR="007C77ED" w:rsidRPr="00DA3019" w:rsidRDefault="007C77ED" w:rsidP="007B68EF">
            <w:pPr>
              <w:spacing w:after="0" w:line="276" w:lineRule="auto"/>
              <w:jc w:val="center"/>
              <w:rPr>
                <w:rFonts w:ascii="Times New Roman" w:hAnsi="Times New Roman"/>
                <w:sz w:val="24"/>
                <w:szCs w:val="24"/>
                <w:lang w:val="en-US"/>
              </w:rPr>
            </w:pPr>
          </w:p>
          <w:p w14:paraId="64303827" w14:textId="77777777" w:rsidR="00AD140F" w:rsidRPr="00DA3019" w:rsidRDefault="00AD140F" w:rsidP="007B68EF">
            <w:pPr>
              <w:spacing w:after="0" w:line="276" w:lineRule="auto"/>
              <w:jc w:val="both"/>
              <w:rPr>
                <w:rFonts w:ascii="Times New Roman" w:hAnsi="Times New Roman"/>
                <w:b/>
                <w:sz w:val="24"/>
                <w:szCs w:val="24"/>
                <w:lang w:val="en-US"/>
              </w:rPr>
            </w:pPr>
          </w:p>
          <w:p w14:paraId="28E71074"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 xml:space="preserve">Clause 2 </w:t>
            </w:r>
            <w:r w:rsidR="00B217DB" w:rsidRPr="00DA3019">
              <w:rPr>
                <w:rFonts w:ascii="Times New Roman" w:hAnsi="Times New Roman"/>
                <w:b/>
                <w:sz w:val="24"/>
                <w:szCs w:val="24"/>
                <w:lang w:val="en-US"/>
              </w:rPr>
              <w:t>–</w:t>
            </w:r>
            <w:r w:rsidRPr="00DA3019">
              <w:rPr>
                <w:rFonts w:ascii="Times New Roman" w:hAnsi="Times New Roman"/>
                <w:b/>
                <w:sz w:val="24"/>
                <w:szCs w:val="24"/>
                <w:lang w:val="en-US"/>
              </w:rPr>
              <w:t xml:space="preserve"> Purpose</w:t>
            </w:r>
          </w:p>
          <w:p w14:paraId="436EF547" w14:textId="77777777" w:rsidR="00B217DB" w:rsidRPr="00DA3019" w:rsidRDefault="00B217DB" w:rsidP="007B68EF">
            <w:pPr>
              <w:spacing w:after="0" w:line="276" w:lineRule="auto"/>
              <w:jc w:val="both"/>
              <w:rPr>
                <w:rFonts w:ascii="Times New Roman" w:hAnsi="Times New Roman"/>
                <w:b/>
                <w:sz w:val="24"/>
                <w:szCs w:val="24"/>
                <w:lang w:val="en-US"/>
              </w:rPr>
            </w:pPr>
          </w:p>
          <w:p w14:paraId="12C4750B"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In order to achieve the objective laid down in the preceding clause, both institutions agree to develop joint activities aiming primarily at:</w:t>
            </w:r>
          </w:p>
          <w:p w14:paraId="15CAEF14"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a) Exchange of students, faculty members and graduated technical staff;</w:t>
            </w:r>
          </w:p>
          <w:p w14:paraId="2542A211"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b) Technical-administrative, scientific and research cooperation;</w:t>
            </w:r>
          </w:p>
          <w:p w14:paraId="08502AD0"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c) Exchange of information about the implantation process of the institutions, including information about the pedagogical and social project;</w:t>
            </w:r>
          </w:p>
          <w:p w14:paraId="06872FBA"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d) Participation in lectures and academic meetings, courses and international cultural exchange activities;</w:t>
            </w:r>
          </w:p>
          <w:p w14:paraId="0B3EB4F6"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e) Other activities deemed as in mutual interest.</w:t>
            </w:r>
          </w:p>
          <w:p w14:paraId="7FB0F24B"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All joint activities shall be subject of following separate </w:t>
            </w:r>
            <w:r w:rsidR="004E1BEE" w:rsidRPr="00DA3019">
              <w:rPr>
                <w:rFonts w:ascii="Times New Roman" w:hAnsi="Times New Roman"/>
                <w:sz w:val="24"/>
                <w:szCs w:val="24"/>
                <w:lang w:val="en-US"/>
              </w:rPr>
              <w:t xml:space="preserve">specific </w:t>
            </w:r>
            <w:r w:rsidRPr="00DA3019">
              <w:rPr>
                <w:rFonts w:ascii="Times New Roman" w:hAnsi="Times New Roman"/>
                <w:sz w:val="24"/>
                <w:szCs w:val="24"/>
                <w:lang w:val="en-US"/>
              </w:rPr>
              <w:t>agreements to be agreed upon in the future.</w:t>
            </w:r>
          </w:p>
          <w:p w14:paraId="424C188A" w14:textId="77777777" w:rsidR="007C77ED" w:rsidRPr="00DA3019" w:rsidRDefault="007C77ED" w:rsidP="007B68EF">
            <w:pPr>
              <w:spacing w:after="0" w:line="276" w:lineRule="auto"/>
              <w:jc w:val="both"/>
              <w:rPr>
                <w:rFonts w:ascii="Times New Roman" w:hAnsi="Times New Roman"/>
                <w:sz w:val="24"/>
                <w:szCs w:val="24"/>
                <w:lang w:val="en-US"/>
              </w:rPr>
            </w:pPr>
          </w:p>
          <w:p w14:paraId="7C56322F" w14:textId="77777777" w:rsidR="00BE3B77" w:rsidRPr="00DA3019" w:rsidRDefault="00BE3B77" w:rsidP="007B68EF">
            <w:pPr>
              <w:spacing w:after="0" w:line="276" w:lineRule="auto"/>
              <w:jc w:val="both"/>
              <w:rPr>
                <w:rFonts w:ascii="Times New Roman" w:hAnsi="Times New Roman"/>
                <w:b/>
                <w:i/>
                <w:sz w:val="24"/>
                <w:szCs w:val="24"/>
                <w:lang w:val="en-US"/>
              </w:rPr>
            </w:pPr>
          </w:p>
          <w:p w14:paraId="11D01CEE" w14:textId="77777777" w:rsidR="00BE3B77" w:rsidRPr="00DA3019" w:rsidRDefault="00BE3B77" w:rsidP="007B68EF">
            <w:pPr>
              <w:spacing w:after="0" w:line="276" w:lineRule="auto"/>
              <w:jc w:val="both"/>
              <w:rPr>
                <w:rFonts w:ascii="Times New Roman" w:hAnsi="Times New Roman"/>
                <w:b/>
                <w:i/>
                <w:sz w:val="24"/>
                <w:szCs w:val="24"/>
                <w:lang w:val="en-US"/>
              </w:rPr>
            </w:pPr>
          </w:p>
          <w:p w14:paraId="77F280A4"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Clause 3 - Administration and Enforcement</w:t>
            </w:r>
          </w:p>
          <w:p w14:paraId="2D3E1DE6" w14:textId="77777777" w:rsidR="00B217DB" w:rsidRPr="00DA3019" w:rsidRDefault="00B217DB" w:rsidP="007B68EF">
            <w:pPr>
              <w:spacing w:after="0" w:line="276" w:lineRule="auto"/>
              <w:jc w:val="both"/>
              <w:rPr>
                <w:rFonts w:ascii="Times New Roman" w:hAnsi="Times New Roman"/>
                <w:b/>
                <w:sz w:val="24"/>
                <w:szCs w:val="24"/>
                <w:lang w:val="en-US"/>
              </w:rPr>
            </w:pPr>
          </w:p>
          <w:p w14:paraId="430DC005"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The Presidents of the UFABC and the </w:t>
            </w:r>
            <w:r w:rsidRPr="00DA3019">
              <w:rPr>
                <w:rFonts w:ascii="Times New Roman" w:hAnsi="Times New Roman"/>
                <w:sz w:val="24"/>
                <w:szCs w:val="24"/>
                <w:highlight w:val="lightGray"/>
                <w:lang w:val="en-US"/>
              </w:rPr>
              <w:t>Universit</w:t>
            </w:r>
            <w:r w:rsidR="007075F2" w:rsidRPr="00DA3019">
              <w:rPr>
                <w:rFonts w:ascii="Times New Roman" w:hAnsi="Times New Roman"/>
                <w:sz w:val="24"/>
                <w:szCs w:val="24"/>
                <w:highlight w:val="lightGray"/>
                <w:lang w:val="en-US"/>
              </w:rPr>
              <w:t xml:space="preserve">y </w:t>
            </w:r>
            <w:r w:rsidR="007075F2" w:rsidRPr="00DA3019">
              <w:rPr>
                <w:rFonts w:ascii="Times New Roman" w:hAnsi="Times New Roman"/>
                <w:i/>
                <w:sz w:val="24"/>
                <w:szCs w:val="24"/>
                <w:highlight w:val="lightGray"/>
                <w:lang w:val="en-US"/>
              </w:rPr>
              <w:t>name of the institution</w:t>
            </w:r>
            <w:r w:rsidRPr="00DA3019">
              <w:rPr>
                <w:rFonts w:ascii="Times New Roman" w:hAnsi="Times New Roman"/>
                <w:sz w:val="24"/>
                <w:szCs w:val="24"/>
                <w:lang w:val="en-US"/>
              </w:rPr>
              <w:t xml:space="preserve"> may designate representatives of their respective institutions and give them powers of signing and executing the acts and actions under this </w:t>
            </w:r>
            <w:r w:rsidR="00C72E4F" w:rsidRPr="00DA3019">
              <w:rPr>
                <w:rFonts w:ascii="Times New Roman" w:hAnsi="Times New Roman"/>
                <w:sz w:val="24"/>
                <w:szCs w:val="24"/>
                <w:lang w:val="en-US"/>
              </w:rPr>
              <w:t>Cooperation Agreement</w:t>
            </w:r>
            <w:r w:rsidRPr="00DA3019">
              <w:rPr>
                <w:rFonts w:ascii="Times New Roman" w:hAnsi="Times New Roman"/>
                <w:sz w:val="24"/>
                <w:szCs w:val="24"/>
                <w:lang w:val="en-US"/>
              </w:rPr>
              <w:t xml:space="preserve">. </w:t>
            </w:r>
          </w:p>
          <w:p w14:paraId="018C53E4" w14:textId="77777777" w:rsidR="007C77ED" w:rsidRPr="00DA3019" w:rsidRDefault="007C77ED" w:rsidP="007B68EF">
            <w:pPr>
              <w:spacing w:after="0" w:line="276" w:lineRule="auto"/>
              <w:jc w:val="both"/>
              <w:rPr>
                <w:rFonts w:ascii="Times New Roman" w:hAnsi="Times New Roman"/>
                <w:sz w:val="24"/>
                <w:szCs w:val="24"/>
                <w:lang w:val="en-US"/>
              </w:rPr>
            </w:pPr>
          </w:p>
          <w:p w14:paraId="2C622034"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 xml:space="preserve">Clause 4 </w:t>
            </w:r>
            <w:r w:rsidR="00B217DB" w:rsidRPr="00DA3019">
              <w:rPr>
                <w:rFonts w:ascii="Times New Roman" w:hAnsi="Times New Roman"/>
                <w:b/>
                <w:sz w:val="24"/>
                <w:szCs w:val="24"/>
                <w:lang w:val="en-US"/>
              </w:rPr>
              <w:t>–</w:t>
            </w:r>
            <w:r w:rsidRPr="00DA3019">
              <w:rPr>
                <w:rFonts w:ascii="Times New Roman" w:hAnsi="Times New Roman"/>
                <w:b/>
                <w:sz w:val="24"/>
                <w:szCs w:val="24"/>
                <w:lang w:val="en-US"/>
              </w:rPr>
              <w:t xml:space="preserve"> Obligations</w:t>
            </w:r>
          </w:p>
          <w:p w14:paraId="4B7A27CF" w14:textId="77777777" w:rsidR="00B217DB" w:rsidRPr="00DA3019" w:rsidRDefault="00B217DB" w:rsidP="007B68EF">
            <w:pPr>
              <w:spacing w:after="0" w:line="276" w:lineRule="auto"/>
              <w:jc w:val="both"/>
              <w:rPr>
                <w:rFonts w:ascii="Times New Roman" w:hAnsi="Times New Roman"/>
                <w:b/>
                <w:sz w:val="24"/>
                <w:szCs w:val="24"/>
                <w:lang w:val="en-US"/>
              </w:rPr>
            </w:pPr>
          </w:p>
          <w:p w14:paraId="2855FD87"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In order to establish the proposed cooperation effectively, either part, after consultation, engages itself to make available for the other part the necessary means for the realization of the agreed actions, respecting the rules established between both, and without prejudice to its normal operation. </w:t>
            </w:r>
          </w:p>
          <w:p w14:paraId="05EBE8E8" w14:textId="77777777" w:rsidR="00070590" w:rsidRPr="00DA3019" w:rsidRDefault="00070590" w:rsidP="007B68EF">
            <w:pPr>
              <w:spacing w:before="240" w:after="0" w:line="276" w:lineRule="auto"/>
              <w:jc w:val="both"/>
              <w:rPr>
                <w:rFonts w:ascii="Times New Roman" w:hAnsi="Times New Roman"/>
                <w:b/>
                <w:sz w:val="24"/>
                <w:szCs w:val="24"/>
                <w:lang w:val="en-US"/>
              </w:rPr>
            </w:pPr>
          </w:p>
          <w:p w14:paraId="4652BCFC"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lastRenderedPageBreak/>
              <w:t xml:space="preserve">Clause 5 </w:t>
            </w:r>
            <w:r w:rsidR="00070590" w:rsidRPr="00DA3019">
              <w:rPr>
                <w:rFonts w:ascii="Times New Roman" w:hAnsi="Times New Roman"/>
                <w:b/>
                <w:sz w:val="24"/>
                <w:szCs w:val="24"/>
                <w:lang w:val="en-US"/>
              </w:rPr>
              <w:t>–</w:t>
            </w:r>
            <w:r w:rsidRPr="00DA3019">
              <w:rPr>
                <w:rFonts w:ascii="Times New Roman" w:hAnsi="Times New Roman"/>
                <w:b/>
                <w:sz w:val="24"/>
                <w:szCs w:val="24"/>
                <w:lang w:val="en-US"/>
              </w:rPr>
              <w:t xml:space="preserve"> Coordination</w:t>
            </w:r>
          </w:p>
          <w:p w14:paraId="6F28EBEE" w14:textId="77777777" w:rsidR="00070590" w:rsidRPr="00DA3019" w:rsidRDefault="00070590" w:rsidP="007B68EF">
            <w:pPr>
              <w:spacing w:after="0" w:line="276" w:lineRule="auto"/>
              <w:jc w:val="both"/>
              <w:rPr>
                <w:rFonts w:ascii="Times New Roman" w:hAnsi="Times New Roman"/>
                <w:b/>
                <w:sz w:val="24"/>
                <w:szCs w:val="24"/>
                <w:lang w:val="en-US"/>
              </w:rPr>
            </w:pPr>
          </w:p>
          <w:p w14:paraId="0FF0083E"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The actions to be developed under this </w:t>
            </w:r>
            <w:r w:rsidR="00C72E4F" w:rsidRPr="00DA3019">
              <w:rPr>
                <w:rFonts w:ascii="Times New Roman" w:hAnsi="Times New Roman"/>
                <w:sz w:val="24"/>
                <w:szCs w:val="24"/>
                <w:lang w:val="en-US"/>
              </w:rPr>
              <w:t>Cooperation Agreement</w:t>
            </w:r>
            <w:r w:rsidRPr="00DA3019">
              <w:rPr>
                <w:rFonts w:ascii="Times New Roman" w:hAnsi="Times New Roman"/>
                <w:sz w:val="24"/>
                <w:szCs w:val="24"/>
                <w:lang w:val="en-US"/>
              </w:rPr>
              <w:t xml:space="preserve"> shall be coordinated by both institutions, through the respective u</w:t>
            </w:r>
            <w:r w:rsidR="007075F2" w:rsidRPr="00DA3019">
              <w:rPr>
                <w:rFonts w:ascii="Times New Roman" w:hAnsi="Times New Roman"/>
                <w:sz w:val="24"/>
                <w:szCs w:val="24"/>
                <w:lang w:val="en-US"/>
              </w:rPr>
              <w:t>nits of international affairs.</w:t>
            </w:r>
          </w:p>
          <w:p w14:paraId="0678F2E4" w14:textId="77777777" w:rsidR="00231830" w:rsidRPr="00DA3019" w:rsidRDefault="00231830" w:rsidP="007B68EF">
            <w:pPr>
              <w:spacing w:after="0" w:line="276" w:lineRule="auto"/>
              <w:jc w:val="both"/>
              <w:rPr>
                <w:rFonts w:ascii="Times New Roman" w:hAnsi="Times New Roman"/>
                <w:b/>
                <w:sz w:val="24"/>
                <w:szCs w:val="24"/>
                <w:lang w:val="en-US"/>
              </w:rPr>
            </w:pPr>
          </w:p>
          <w:p w14:paraId="690AC96D" w14:textId="77777777" w:rsidR="00125806" w:rsidRPr="00DA3019" w:rsidRDefault="00125806" w:rsidP="007B68EF">
            <w:pPr>
              <w:spacing w:after="0" w:line="276" w:lineRule="auto"/>
              <w:jc w:val="both"/>
              <w:rPr>
                <w:rFonts w:ascii="Times New Roman" w:hAnsi="Times New Roman"/>
                <w:b/>
                <w:sz w:val="24"/>
                <w:szCs w:val="24"/>
                <w:lang w:val="en-US"/>
              </w:rPr>
            </w:pPr>
          </w:p>
          <w:p w14:paraId="5DDE4811"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Clause 6 - Results and products</w:t>
            </w:r>
          </w:p>
          <w:p w14:paraId="337F9C7A" w14:textId="77777777" w:rsidR="00070590" w:rsidRPr="00DA3019" w:rsidRDefault="00070590" w:rsidP="007B68EF">
            <w:pPr>
              <w:spacing w:after="0" w:line="276" w:lineRule="auto"/>
              <w:jc w:val="both"/>
              <w:rPr>
                <w:rFonts w:ascii="Times New Roman" w:hAnsi="Times New Roman"/>
                <w:b/>
                <w:sz w:val="24"/>
                <w:szCs w:val="24"/>
                <w:lang w:val="en-US"/>
              </w:rPr>
            </w:pPr>
          </w:p>
          <w:p w14:paraId="1CE5D6EA" w14:textId="519F4AD4" w:rsidR="007C77ED" w:rsidRPr="00DA3019" w:rsidRDefault="00CB6A71"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All results and products developed as a result of the actions undertaken under this Cooperation Agreement shall be duly credited regarding their authorship and the participating institutions. Ownership will be shared between these institutions in proportion to the intellectual, financial, and material resources contributed by each institution for the creation.</w:t>
            </w:r>
          </w:p>
          <w:p w14:paraId="387298D0" w14:textId="77777777" w:rsidR="00231830" w:rsidRPr="00DA3019" w:rsidRDefault="00231830" w:rsidP="007B68EF">
            <w:pPr>
              <w:spacing w:after="0" w:line="276" w:lineRule="auto"/>
              <w:jc w:val="both"/>
              <w:rPr>
                <w:rFonts w:ascii="Times New Roman" w:hAnsi="Times New Roman"/>
                <w:b/>
                <w:sz w:val="24"/>
                <w:szCs w:val="24"/>
                <w:lang w:val="en-US"/>
              </w:rPr>
            </w:pPr>
          </w:p>
          <w:p w14:paraId="2C403034" w14:textId="77777777" w:rsidR="007B68EF" w:rsidRDefault="007B68EF" w:rsidP="007B68EF">
            <w:pPr>
              <w:spacing w:after="0" w:line="276" w:lineRule="auto"/>
              <w:jc w:val="both"/>
              <w:rPr>
                <w:rFonts w:ascii="Times New Roman" w:hAnsi="Times New Roman"/>
                <w:b/>
                <w:sz w:val="24"/>
                <w:szCs w:val="24"/>
                <w:lang w:val="en-US"/>
              </w:rPr>
            </w:pPr>
          </w:p>
          <w:p w14:paraId="1F5D3A2F" w14:textId="6A391DFC"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 xml:space="preserve">Clause 7 </w:t>
            </w:r>
            <w:r w:rsidR="00070590" w:rsidRPr="00DA3019">
              <w:rPr>
                <w:rFonts w:ascii="Times New Roman" w:hAnsi="Times New Roman"/>
                <w:b/>
                <w:sz w:val="24"/>
                <w:szCs w:val="24"/>
                <w:lang w:val="en-US"/>
              </w:rPr>
              <w:t>–</w:t>
            </w:r>
            <w:r w:rsidRPr="00DA3019">
              <w:rPr>
                <w:rFonts w:ascii="Times New Roman" w:hAnsi="Times New Roman"/>
                <w:b/>
                <w:sz w:val="24"/>
                <w:szCs w:val="24"/>
                <w:lang w:val="en-US"/>
              </w:rPr>
              <w:t xml:space="preserve"> Term</w:t>
            </w:r>
          </w:p>
          <w:p w14:paraId="568DCFA6" w14:textId="77777777" w:rsidR="00070590" w:rsidRPr="00DA3019" w:rsidRDefault="00070590" w:rsidP="007B68EF">
            <w:pPr>
              <w:spacing w:after="0" w:line="276" w:lineRule="auto"/>
              <w:jc w:val="both"/>
              <w:rPr>
                <w:rFonts w:ascii="Times New Roman" w:hAnsi="Times New Roman"/>
                <w:b/>
                <w:sz w:val="24"/>
                <w:szCs w:val="24"/>
                <w:lang w:val="en-US"/>
              </w:rPr>
            </w:pPr>
          </w:p>
          <w:p w14:paraId="19640473"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This </w:t>
            </w:r>
            <w:r w:rsidR="001821EE" w:rsidRPr="00DA3019">
              <w:rPr>
                <w:rFonts w:ascii="Times New Roman" w:hAnsi="Times New Roman"/>
                <w:sz w:val="24"/>
                <w:szCs w:val="24"/>
                <w:lang w:val="en-US"/>
              </w:rPr>
              <w:t>instrument</w:t>
            </w:r>
            <w:r w:rsidRPr="00DA3019">
              <w:rPr>
                <w:rFonts w:ascii="Times New Roman" w:hAnsi="Times New Roman"/>
                <w:sz w:val="24"/>
                <w:szCs w:val="24"/>
                <w:lang w:val="en-US"/>
              </w:rPr>
              <w:t xml:space="preserve"> is effective for a period of </w:t>
            </w:r>
            <w:r w:rsidR="004F60A1" w:rsidRPr="00DA3019">
              <w:rPr>
                <w:rFonts w:ascii="Times New Roman" w:hAnsi="Times New Roman"/>
                <w:sz w:val="24"/>
                <w:szCs w:val="24"/>
                <w:lang w:val="en-US"/>
              </w:rPr>
              <w:t xml:space="preserve">5 (five) </w:t>
            </w:r>
            <w:r w:rsidRPr="00DA3019">
              <w:rPr>
                <w:rFonts w:ascii="Times New Roman" w:hAnsi="Times New Roman"/>
                <w:sz w:val="24"/>
                <w:szCs w:val="24"/>
                <w:lang w:val="en-US"/>
              </w:rPr>
              <w:t>years</w:t>
            </w:r>
            <w:r w:rsidR="004F60A1" w:rsidRPr="00DA3019">
              <w:rPr>
                <w:rFonts w:ascii="Times New Roman" w:hAnsi="Times New Roman"/>
                <w:sz w:val="24"/>
                <w:szCs w:val="24"/>
                <w:lang w:val="en-US"/>
              </w:rPr>
              <w:t>,</w:t>
            </w:r>
            <w:r w:rsidR="001821EE" w:rsidRPr="00DA3019">
              <w:rPr>
                <w:rFonts w:ascii="Times New Roman" w:hAnsi="Times New Roman"/>
                <w:sz w:val="24"/>
                <w:szCs w:val="24"/>
                <w:lang w:val="en-US"/>
              </w:rPr>
              <w:t xml:space="preserve"> </w:t>
            </w:r>
            <w:r w:rsidR="004F60A1" w:rsidRPr="00DA3019">
              <w:rPr>
                <w:rFonts w:ascii="Times New Roman" w:hAnsi="Times New Roman"/>
                <w:sz w:val="24"/>
                <w:szCs w:val="24"/>
                <w:lang w:val="en-US"/>
              </w:rPr>
              <w:t>from 15 (fifteen) days of its complete signature</w:t>
            </w:r>
            <w:r w:rsidR="001821EE" w:rsidRPr="00DA3019">
              <w:rPr>
                <w:rFonts w:ascii="Times New Roman" w:hAnsi="Times New Roman"/>
                <w:sz w:val="24"/>
                <w:szCs w:val="24"/>
                <w:lang w:val="en-US"/>
              </w:rPr>
              <w:t xml:space="preserve">. </w:t>
            </w:r>
            <w:r w:rsidRPr="00DA3019">
              <w:rPr>
                <w:rFonts w:ascii="Times New Roman" w:hAnsi="Times New Roman"/>
                <w:sz w:val="24"/>
                <w:szCs w:val="24"/>
                <w:lang w:val="en-US"/>
              </w:rPr>
              <w:t xml:space="preserve">It may be terminated at any time by agreement of both parts or terminated by either part, by means of a registered letter sent to the other part, at least </w:t>
            </w:r>
            <w:r w:rsidR="001821EE" w:rsidRPr="00DA3019">
              <w:rPr>
                <w:rFonts w:ascii="Times New Roman" w:hAnsi="Times New Roman"/>
                <w:sz w:val="24"/>
                <w:szCs w:val="24"/>
                <w:lang w:val="en-US"/>
              </w:rPr>
              <w:t>6</w:t>
            </w:r>
            <w:r w:rsidRPr="00DA3019">
              <w:rPr>
                <w:rFonts w:ascii="Times New Roman" w:hAnsi="Times New Roman"/>
                <w:sz w:val="24"/>
                <w:szCs w:val="24"/>
                <w:lang w:val="en-US"/>
              </w:rPr>
              <w:t>0 (</w:t>
            </w:r>
            <w:r w:rsidR="001821EE" w:rsidRPr="00DA3019">
              <w:rPr>
                <w:rFonts w:ascii="Times New Roman" w:hAnsi="Times New Roman"/>
                <w:sz w:val="24"/>
                <w:szCs w:val="24"/>
                <w:lang w:val="en-US"/>
              </w:rPr>
              <w:t>si</w:t>
            </w:r>
            <w:r w:rsidR="00B16A3E" w:rsidRPr="00DA3019">
              <w:rPr>
                <w:rFonts w:ascii="Times New Roman" w:hAnsi="Times New Roman"/>
                <w:sz w:val="24"/>
                <w:szCs w:val="24"/>
                <w:lang w:val="en-US"/>
              </w:rPr>
              <w:t>xty</w:t>
            </w:r>
            <w:r w:rsidRPr="00DA3019">
              <w:rPr>
                <w:rFonts w:ascii="Times New Roman" w:hAnsi="Times New Roman"/>
                <w:sz w:val="24"/>
                <w:szCs w:val="24"/>
                <w:lang w:val="en-US"/>
              </w:rPr>
              <w:t>) days in advance.</w:t>
            </w:r>
          </w:p>
          <w:p w14:paraId="2D0B6DE5"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In case of termination or cancellation of this </w:t>
            </w:r>
            <w:r w:rsidR="00C72E4F" w:rsidRPr="00DA3019">
              <w:rPr>
                <w:rFonts w:ascii="Times New Roman" w:hAnsi="Times New Roman"/>
                <w:sz w:val="24"/>
                <w:szCs w:val="24"/>
                <w:lang w:val="en-US"/>
              </w:rPr>
              <w:t>Cooperation Agreement</w:t>
            </w:r>
            <w:r w:rsidRPr="00DA3019">
              <w:rPr>
                <w:rFonts w:ascii="Times New Roman" w:hAnsi="Times New Roman"/>
                <w:sz w:val="24"/>
                <w:szCs w:val="24"/>
                <w:lang w:val="en-US"/>
              </w:rPr>
              <w:t xml:space="preserve">, the parts will fulfill and conclude its obligations taken under this </w:t>
            </w:r>
            <w:r w:rsidR="00125806" w:rsidRPr="00DA3019">
              <w:rPr>
                <w:rFonts w:ascii="Times New Roman" w:hAnsi="Times New Roman"/>
                <w:sz w:val="24"/>
                <w:szCs w:val="24"/>
                <w:lang w:val="en-US"/>
              </w:rPr>
              <w:t>a</w:t>
            </w:r>
            <w:r w:rsidRPr="00DA3019">
              <w:rPr>
                <w:rFonts w:ascii="Times New Roman" w:hAnsi="Times New Roman"/>
                <w:sz w:val="24"/>
                <w:szCs w:val="24"/>
                <w:lang w:val="en-US"/>
              </w:rPr>
              <w:t>greement and its auspices.</w:t>
            </w:r>
          </w:p>
          <w:p w14:paraId="2A83B3EC" w14:textId="77777777" w:rsidR="007C77ED" w:rsidRPr="00DA3019" w:rsidRDefault="007C77ED" w:rsidP="007B68EF">
            <w:pPr>
              <w:spacing w:after="0" w:line="276" w:lineRule="auto"/>
              <w:jc w:val="both"/>
              <w:rPr>
                <w:rFonts w:ascii="Times New Roman" w:hAnsi="Times New Roman"/>
                <w:sz w:val="24"/>
                <w:szCs w:val="24"/>
                <w:lang w:val="en-US"/>
              </w:rPr>
            </w:pPr>
          </w:p>
          <w:p w14:paraId="199A3463" w14:textId="77777777" w:rsidR="00B217DB" w:rsidRPr="00DA3019" w:rsidRDefault="00B217DB" w:rsidP="007B68EF">
            <w:pPr>
              <w:spacing w:after="0" w:line="276" w:lineRule="auto"/>
              <w:jc w:val="both"/>
              <w:rPr>
                <w:rFonts w:ascii="Times New Roman" w:hAnsi="Times New Roman"/>
                <w:b/>
                <w:sz w:val="24"/>
                <w:szCs w:val="24"/>
                <w:lang w:val="en-US"/>
              </w:rPr>
            </w:pPr>
          </w:p>
          <w:p w14:paraId="4BD870A9" w14:textId="77777777" w:rsidR="00B217DB" w:rsidRPr="00DA3019" w:rsidRDefault="00B217DB" w:rsidP="007B68EF">
            <w:pPr>
              <w:spacing w:after="0" w:line="276" w:lineRule="auto"/>
              <w:jc w:val="both"/>
              <w:rPr>
                <w:rFonts w:ascii="Times New Roman" w:hAnsi="Times New Roman"/>
                <w:b/>
                <w:sz w:val="24"/>
                <w:szCs w:val="24"/>
                <w:lang w:val="en-US"/>
              </w:rPr>
            </w:pPr>
          </w:p>
          <w:p w14:paraId="0DB1B0E6" w14:textId="77777777" w:rsidR="007C77ED" w:rsidRPr="00DA3019" w:rsidRDefault="007C77ED"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Clause 8 – Dispute</w:t>
            </w:r>
          </w:p>
          <w:p w14:paraId="74DC1F86" w14:textId="77777777" w:rsidR="00070590" w:rsidRPr="00DA3019" w:rsidRDefault="00070590" w:rsidP="007B68EF">
            <w:pPr>
              <w:spacing w:after="0" w:line="276" w:lineRule="auto"/>
              <w:jc w:val="both"/>
              <w:rPr>
                <w:rFonts w:ascii="Times New Roman" w:hAnsi="Times New Roman"/>
                <w:b/>
                <w:sz w:val="24"/>
                <w:szCs w:val="24"/>
                <w:lang w:val="en-US"/>
              </w:rPr>
            </w:pPr>
          </w:p>
          <w:p w14:paraId="3BB24BD2" w14:textId="77777777"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The signatories undertake to solve among themselves any questions or difficulties of interpretation that may arise in implementing or executing this </w:t>
            </w:r>
            <w:r w:rsidR="00C72E4F" w:rsidRPr="00DA3019">
              <w:rPr>
                <w:rFonts w:ascii="Times New Roman" w:hAnsi="Times New Roman"/>
                <w:sz w:val="24"/>
                <w:szCs w:val="24"/>
                <w:lang w:val="en-US"/>
              </w:rPr>
              <w:t>Cooperation Agreement</w:t>
            </w:r>
            <w:r w:rsidRPr="00DA3019">
              <w:rPr>
                <w:rFonts w:ascii="Times New Roman" w:hAnsi="Times New Roman"/>
                <w:sz w:val="24"/>
                <w:szCs w:val="24"/>
                <w:lang w:val="en-US"/>
              </w:rPr>
              <w:t xml:space="preserve">. </w:t>
            </w:r>
          </w:p>
          <w:p w14:paraId="42137FBF" w14:textId="77777777" w:rsidR="007C77ED" w:rsidRPr="00DA3019" w:rsidRDefault="007C77ED" w:rsidP="007B68EF">
            <w:pPr>
              <w:spacing w:before="240" w:after="0" w:line="276" w:lineRule="auto"/>
              <w:jc w:val="both"/>
              <w:rPr>
                <w:rFonts w:ascii="Times New Roman" w:hAnsi="Times New Roman"/>
                <w:sz w:val="24"/>
                <w:szCs w:val="24"/>
                <w:lang w:val="en-US"/>
              </w:rPr>
            </w:pPr>
          </w:p>
          <w:p w14:paraId="52882669" w14:textId="77777777" w:rsidR="004F60A1" w:rsidRPr="00DA3019" w:rsidRDefault="004F60A1" w:rsidP="007B68EF">
            <w:pPr>
              <w:spacing w:after="0" w:line="276" w:lineRule="auto"/>
              <w:jc w:val="both"/>
              <w:rPr>
                <w:rFonts w:ascii="Times New Roman" w:hAnsi="Times New Roman"/>
                <w:b/>
                <w:sz w:val="24"/>
                <w:szCs w:val="24"/>
                <w:lang w:val="en-US"/>
              </w:rPr>
            </w:pPr>
          </w:p>
          <w:p w14:paraId="6D2690EC" w14:textId="358604B2" w:rsidR="00181C2B" w:rsidRPr="00DA3019" w:rsidRDefault="00181C2B" w:rsidP="007B68EF">
            <w:pPr>
              <w:spacing w:after="0" w:line="276" w:lineRule="auto"/>
              <w:jc w:val="both"/>
              <w:rPr>
                <w:rFonts w:ascii="Times New Roman" w:hAnsi="Times New Roman"/>
                <w:b/>
                <w:sz w:val="24"/>
                <w:szCs w:val="24"/>
                <w:lang w:val="en-US"/>
              </w:rPr>
            </w:pPr>
            <w:r w:rsidRPr="00DA3019">
              <w:rPr>
                <w:rFonts w:ascii="Times New Roman" w:hAnsi="Times New Roman"/>
                <w:b/>
                <w:sz w:val="24"/>
                <w:szCs w:val="24"/>
                <w:lang w:val="en-US"/>
              </w:rPr>
              <w:t xml:space="preserve">Clause </w:t>
            </w:r>
            <w:r w:rsidR="00DA3019" w:rsidRPr="00DA3019">
              <w:rPr>
                <w:rFonts w:ascii="Times New Roman" w:hAnsi="Times New Roman"/>
                <w:b/>
                <w:sz w:val="24"/>
                <w:szCs w:val="24"/>
                <w:lang w:val="en-US"/>
              </w:rPr>
              <w:t>9</w:t>
            </w:r>
            <w:r w:rsidRPr="00DA3019">
              <w:rPr>
                <w:rFonts w:ascii="Times New Roman" w:hAnsi="Times New Roman"/>
                <w:b/>
                <w:sz w:val="24"/>
                <w:szCs w:val="24"/>
                <w:lang w:val="en-US"/>
              </w:rPr>
              <w:t xml:space="preserve"> - Data Protection and Processing</w:t>
            </w:r>
          </w:p>
          <w:p w14:paraId="7B92A5D7" w14:textId="77777777" w:rsidR="00181C2B" w:rsidRPr="00DA3019" w:rsidRDefault="00181C2B" w:rsidP="007B68EF">
            <w:pPr>
              <w:spacing w:after="0" w:line="276" w:lineRule="auto"/>
              <w:jc w:val="both"/>
              <w:rPr>
                <w:rFonts w:ascii="Times New Roman" w:hAnsi="Times New Roman"/>
                <w:sz w:val="24"/>
                <w:szCs w:val="24"/>
                <w:lang w:val="en-US"/>
              </w:rPr>
            </w:pPr>
          </w:p>
          <w:p w14:paraId="43F12FE7" w14:textId="77777777" w:rsidR="00181C2B" w:rsidRPr="00DA3019" w:rsidRDefault="00181C2B" w:rsidP="007B68EF">
            <w:pPr>
              <w:spacing w:after="0" w:line="276" w:lineRule="auto"/>
              <w:jc w:val="both"/>
              <w:rPr>
                <w:rFonts w:ascii="Times New Roman" w:hAnsi="Times New Roman"/>
                <w:sz w:val="24"/>
                <w:szCs w:val="24"/>
                <w:lang w:val="en-US"/>
              </w:rPr>
            </w:pPr>
          </w:p>
          <w:p w14:paraId="63D0D433" w14:textId="16C78211" w:rsidR="00181C2B" w:rsidRPr="00DA3019" w:rsidRDefault="00181C2B"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The parties must comply with Data Protection legislation regarding the processing of all personal data accessed under this agreement. The data obtained may only be used for purposes that justify such access and must be handled in good faith. Sharing data with third parties, except in cases permitted by law, is strictly prohibited.</w:t>
            </w:r>
          </w:p>
          <w:p w14:paraId="5D699FE3" w14:textId="77777777" w:rsidR="00181C2B" w:rsidRPr="00DA3019" w:rsidRDefault="00181C2B" w:rsidP="007B68EF">
            <w:pPr>
              <w:spacing w:after="0" w:line="276" w:lineRule="auto"/>
              <w:jc w:val="both"/>
              <w:rPr>
                <w:rFonts w:ascii="Times New Roman" w:hAnsi="Times New Roman"/>
                <w:sz w:val="24"/>
                <w:szCs w:val="24"/>
                <w:lang w:val="en-US"/>
              </w:rPr>
            </w:pPr>
          </w:p>
          <w:p w14:paraId="3827AEDE" w14:textId="77777777" w:rsidR="00181C2B" w:rsidRPr="00DA3019" w:rsidRDefault="00181C2B" w:rsidP="007B68EF">
            <w:pPr>
              <w:spacing w:after="0" w:line="276" w:lineRule="auto"/>
              <w:jc w:val="both"/>
              <w:rPr>
                <w:rFonts w:ascii="Times New Roman" w:hAnsi="Times New Roman"/>
                <w:sz w:val="24"/>
                <w:szCs w:val="24"/>
                <w:lang w:val="en-US"/>
              </w:rPr>
            </w:pPr>
          </w:p>
          <w:p w14:paraId="6DD1636F" w14:textId="77777777" w:rsidR="00DA3019" w:rsidRPr="00DA3019" w:rsidRDefault="00DA3019" w:rsidP="007B68EF">
            <w:pPr>
              <w:pStyle w:val="Ttulo1"/>
              <w:shd w:val="clear" w:color="auto" w:fill="FFFFFF"/>
              <w:spacing w:before="0" w:beforeAutospacing="0" w:after="0" w:afterAutospacing="0" w:line="276" w:lineRule="auto"/>
              <w:textAlignment w:val="baseline"/>
              <w:rPr>
                <w:sz w:val="24"/>
                <w:szCs w:val="24"/>
                <w:lang w:val="en-US"/>
              </w:rPr>
            </w:pPr>
          </w:p>
          <w:p w14:paraId="692478A5" w14:textId="25179BD3" w:rsidR="00DA3019" w:rsidRPr="00DA3019" w:rsidRDefault="00DA3019" w:rsidP="007B68EF">
            <w:pPr>
              <w:pStyle w:val="Ttulo1"/>
              <w:shd w:val="clear" w:color="auto" w:fill="FFFFFF"/>
              <w:spacing w:before="0" w:beforeAutospacing="0" w:after="0" w:afterAutospacing="0" w:line="276" w:lineRule="auto"/>
              <w:textAlignment w:val="baseline"/>
              <w:rPr>
                <w:sz w:val="24"/>
                <w:szCs w:val="24"/>
                <w:lang w:val="en-US"/>
              </w:rPr>
            </w:pPr>
            <w:r w:rsidRPr="00DA3019">
              <w:rPr>
                <w:sz w:val="24"/>
                <w:szCs w:val="24"/>
                <w:lang w:val="en-US"/>
              </w:rPr>
              <w:t>Clause 10 – Publicity</w:t>
            </w:r>
          </w:p>
          <w:p w14:paraId="37354B2D" w14:textId="77777777" w:rsidR="00DA3019" w:rsidRPr="00DA3019" w:rsidRDefault="00DA3019" w:rsidP="007B68EF">
            <w:pPr>
              <w:pStyle w:val="Ttulo1"/>
              <w:shd w:val="clear" w:color="auto" w:fill="FFFFFF"/>
              <w:spacing w:before="0" w:beforeAutospacing="0" w:after="0" w:afterAutospacing="0" w:line="276" w:lineRule="auto"/>
              <w:textAlignment w:val="baseline"/>
              <w:rPr>
                <w:b w:val="0"/>
                <w:sz w:val="24"/>
                <w:szCs w:val="24"/>
                <w:lang w:val="en-US"/>
              </w:rPr>
            </w:pPr>
          </w:p>
          <w:p w14:paraId="656C4799" w14:textId="18204782" w:rsidR="00181C2B" w:rsidRPr="00DA3019" w:rsidRDefault="00DA3019"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The summary of this agreement will be published in the UFABC Service Bulletin and on the website of the International Relations Office, an excerpt of this Cooperation Agreement for the purposes of fulfilling the publicity related to administrative acts.</w:t>
            </w:r>
          </w:p>
          <w:p w14:paraId="7A378602" w14:textId="77777777" w:rsidR="00DA3019" w:rsidRDefault="00DA3019" w:rsidP="007B68EF">
            <w:pPr>
              <w:spacing w:after="0" w:line="276" w:lineRule="auto"/>
              <w:jc w:val="both"/>
              <w:rPr>
                <w:rFonts w:ascii="Times New Roman" w:hAnsi="Times New Roman"/>
                <w:sz w:val="24"/>
                <w:szCs w:val="24"/>
                <w:lang w:val="en-US"/>
              </w:rPr>
            </w:pPr>
          </w:p>
          <w:p w14:paraId="5CE03524" w14:textId="16634AC1" w:rsidR="007C77ED" w:rsidRPr="00DA3019" w:rsidRDefault="007C77ED"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This </w:t>
            </w:r>
            <w:r w:rsidR="00C72E4F" w:rsidRPr="00DA3019">
              <w:rPr>
                <w:rFonts w:ascii="Times New Roman" w:hAnsi="Times New Roman"/>
                <w:sz w:val="24"/>
                <w:szCs w:val="24"/>
                <w:lang w:val="en-US"/>
              </w:rPr>
              <w:t>Cooperation Agreement</w:t>
            </w:r>
            <w:r w:rsidRPr="00DA3019">
              <w:rPr>
                <w:rFonts w:ascii="Times New Roman" w:hAnsi="Times New Roman"/>
                <w:sz w:val="24"/>
                <w:szCs w:val="24"/>
                <w:lang w:val="en-US"/>
              </w:rPr>
              <w:t xml:space="preserve"> will be issued and signed in Portuguese and English, in </w:t>
            </w:r>
            <w:r w:rsidR="00F76231" w:rsidRPr="00DA3019">
              <w:rPr>
                <w:rFonts w:ascii="Times New Roman" w:hAnsi="Times New Roman"/>
                <w:sz w:val="24"/>
                <w:szCs w:val="24"/>
                <w:lang w:val="en-US"/>
              </w:rPr>
              <w:t>two</w:t>
            </w:r>
            <w:r w:rsidRPr="00DA3019">
              <w:rPr>
                <w:rFonts w:ascii="Times New Roman" w:hAnsi="Times New Roman"/>
                <w:sz w:val="24"/>
                <w:szCs w:val="24"/>
                <w:lang w:val="en-US"/>
              </w:rPr>
              <w:t xml:space="preserve"> copies</w:t>
            </w:r>
            <w:r w:rsidR="00B217DB" w:rsidRPr="00DA3019">
              <w:rPr>
                <w:rFonts w:ascii="Times New Roman" w:hAnsi="Times New Roman"/>
                <w:sz w:val="24"/>
                <w:szCs w:val="24"/>
                <w:lang w:val="en-US"/>
              </w:rPr>
              <w:t>, the contents of which are identical.</w:t>
            </w:r>
          </w:p>
          <w:p w14:paraId="20638F48" w14:textId="77777777" w:rsidR="006B637B" w:rsidRPr="00DA3019" w:rsidRDefault="006B637B" w:rsidP="007B68EF">
            <w:pPr>
              <w:pStyle w:val="Ttulo1"/>
              <w:shd w:val="clear" w:color="auto" w:fill="FFFFFF"/>
              <w:spacing w:before="240" w:beforeAutospacing="0" w:after="0" w:afterAutospacing="0" w:line="276" w:lineRule="auto"/>
              <w:textAlignment w:val="baseline"/>
              <w:rPr>
                <w:b w:val="0"/>
                <w:sz w:val="24"/>
                <w:szCs w:val="24"/>
                <w:highlight w:val="lightGray"/>
                <w:lang w:val="en-US"/>
              </w:rPr>
            </w:pPr>
          </w:p>
          <w:p w14:paraId="267C7188" w14:textId="18EAC3E7" w:rsidR="00070590" w:rsidRPr="00DA3019" w:rsidRDefault="007075F2" w:rsidP="007B68EF">
            <w:pPr>
              <w:pStyle w:val="Ttulo1"/>
              <w:shd w:val="clear" w:color="auto" w:fill="FFFFFF"/>
              <w:spacing w:before="0" w:beforeAutospacing="0" w:after="0" w:afterAutospacing="0" w:line="276" w:lineRule="auto"/>
              <w:textAlignment w:val="baseline"/>
              <w:rPr>
                <w:b w:val="0"/>
                <w:sz w:val="24"/>
                <w:szCs w:val="24"/>
                <w:lang w:val="en-US"/>
              </w:rPr>
            </w:pPr>
            <w:r w:rsidRPr="00DA3019">
              <w:rPr>
                <w:b w:val="0"/>
                <w:sz w:val="24"/>
                <w:szCs w:val="24"/>
                <w:highlight w:val="lightGray"/>
                <w:lang w:val="en-US"/>
              </w:rPr>
              <w:t>Location</w:t>
            </w:r>
            <w:r w:rsidR="00070590" w:rsidRPr="00DA3019">
              <w:rPr>
                <w:b w:val="0"/>
                <w:sz w:val="24"/>
                <w:szCs w:val="24"/>
                <w:lang w:val="en-US"/>
              </w:rPr>
              <w:t>,                                   20</w:t>
            </w:r>
            <w:r w:rsidR="009B7629" w:rsidRPr="00DA3019">
              <w:rPr>
                <w:b w:val="0"/>
                <w:sz w:val="24"/>
                <w:szCs w:val="24"/>
                <w:lang w:val="en-US"/>
              </w:rPr>
              <w:t>2</w:t>
            </w:r>
            <w:r w:rsidRPr="00DA3019">
              <w:rPr>
                <w:b w:val="0"/>
                <w:sz w:val="24"/>
                <w:szCs w:val="24"/>
                <w:highlight w:val="lightGray"/>
                <w:lang w:val="en-US"/>
              </w:rPr>
              <w:t>x</w:t>
            </w:r>
          </w:p>
          <w:p w14:paraId="048250D2" w14:textId="099287C9" w:rsidR="00DA3019" w:rsidRDefault="00070590" w:rsidP="007B68EF">
            <w:pPr>
              <w:pStyle w:val="Ttulo1"/>
              <w:shd w:val="clear" w:color="auto" w:fill="FFFFFF"/>
              <w:spacing w:before="0" w:beforeAutospacing="0" w:after="0" w:afterAutospacing="0" w:line="276" w:lineRule="auto"/>
              <w:textAlignment w:val="baseline"/>
              <w:rPr>
                <w:b w:val="0"/>
                <w:i/>
                <w:sz w:val="24"/>
                <w:szCs w:val="24"/>
                <w:lang w:val="en-US"/>
              </w:rPr>
            </w:pPr>
            <w:r w:rsidRPr="00DA3019">
              <w:rPr>
                <w:b w:val="0"/>
                <w:sz w:val="24"/>
                <w:szCs w:val="24"/>
                <w:lang w:val="en-US"/>
              </w:rPr>
              <w:t xml:space="preserve">The </w:t>
            </w:r>
            <w:r w:rsidR="007075F2" w:rsidRPr="00DA3019">
              <w:rPr>
                <w:b w:val="0"/>
                <w:sz w:val="24"/>
                <w:szCs w:val="24"/>
                <w:lang w:val="en-US"/>
              </w:rPr>
              <w:t xml:space="preserve">President </w:t>
            </w:r>
            <w:r w:rsidRPr="00DA3019">
              <w:rPr>
                <w:b w:val="0"/>
                <w:sz w:val="24"/>
                <w:szCs w:val="24"/>
                <w:lang w:val="en-US"/>
              </w:rPr>
              <w:t xml:space="preserve">of </w:t>
            </w:r>
            <w:r w:rsidRPr="00DA3019">
              <w:rPr>
                <w:b w:val="0"/>
                <w:sz w:val="24"/>
                <w:szCs w:val="24"/>
                <w:highlight w:val="lightGray"/>
                <w:lang w:val="en-US"/>
              </w:rPr>
              <w:t xml:space="preserve">University </w:t>
            </w:r>
            <w:r w:rsidR="007075F2" w:rsidRPr="00DA3019">
              <w:rPr>
                <w:b w:val="0"/>
                <w:i/>
                <w:sz w:val="24"/>
                <w:szCs w:val="24"/>
                <w:highlight w:val="lightGray"/>
                <w:lang w:val="en-US"/>
              </w:rPr>
              <w:t>name of the institution</w:t>
            </w:r>
          </w:p>
          <w:p w14:paraId="3C695806" w14:textId="77777777" w:rsidR="007B68EF" w:rsidRDefault="007B68EF" w:rsidP="007B68EF">
            <w:pPr>
              <w:pStyle w:val="Ttulo1"/>
              <w:shd w:val="clear" w:color="auto" w:fill="FFFFFF"/>
              <w:spacing w:before="0" w:beforeAutospacing="0" w:after="0" w:afterAutospacing="0" w:line="276" w:lineRule="auto"/>
              <w:textAlignment w:val="baseline"/>
              <w:rPr>
                <w:b w:val="0"/>
                <w:i/>
                <w:sz w:val="24"/>
                <w:szCs w:val="24"/>
                <w:lang w:val="en-US"/>
              </w:rPr>
            </w:pPr>
          </w:p>
          <w:p w14:paraId="583452BA" w14:textId="77777777" w:rsidR="007B68EF" w:rsidRDefault="007B68EF" w:rsidP="007B68EF">
            <w:pPr>
              <w:pStyle w:val="Ttulo1"/>
              <w:shd w:val="clear" w:color="auto" w:fill="FFFFFF"/>
              <w:spacing w:before="0" w:beforeAutospacing="0" w:after="0" w:afterAutospacing="0" w:line="276" w:lineRule="auto"/>
              <w:textAlignment w:val="baseline"/>
              <w:rPr>
                <w:b w:val="0"/>
                <w:i/>
                <w:sz w:val="24"/>
                <w:szCs w:val="24"/>
                <w:lang w:val="en-US"/>
              </w:rPr>
            </w:pPr>
          </w:p>
          <w:p w14:paraId="1474DF63" w14:textId="77777777" w:rsidR="007B68EF" w:rsidRDefault="007B68EF" w:rsidP="007B68EF">
            <w:pPr>
              <w:pStyle w:val="Ttulo1"/>
              <w:shd w:val="clear" w:color="auto" w:fill="FFFFFF"/>
              <w:spacing w:before="0" w:beforeAutospacing="0" w:after="0" w:afterAutospacing="0" w:line="276" w:lineRule="auto"/>
              <w:textAlignment w:val="baseline"/>
              <w:rPr>
                <w:sz w:val="24"/>
                <w:szCs w:val="24"/>
                <w:lang w:val="en-US"/>
              </w:rPr>
            </w:pPr>
          </w:p>
          <w:p w14:paraId="762E55DB" w14:textId="77777777" w:rsidR="00070590" w:rsidRPr="00DA3019" w:rsidRDefault="00070590"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______________________________  </w:t>
            </w:r>
          </w:p>
          <w:p w14:paraId="6AA0A9EB" w14:textId="77777777" w:rsidR="00070590" w:rsidRPr="00DA3019" w:rsidRDefault="00070590" w:rsidP="007B68EF">
            <w:pPr>
              <w:spacing w:after="0" w:line="276" w:lineRule="auto"/>
              <w:jc w:val="both"/>
              <w:rPr>
                <w:rFonts w:ascii="Times New Roman" w:hAnsi="Times New Roman"/>
                <w:sz w:val="24"/>
                <w:szCs w:val="24"/>
                <w:lang w:val="en-US"/>
              </w:rPr>
            </w:pPr>
            <w:r w:rsidRPr="00DA3019">
              <w:rPr>
                <w:rFonts w:ascii="Times New Roman" w:hAnsi="Times New Roman"/>
                <w:sz w:val="24"/>
                <w:szCs w:val="24"/>
                <w:lang w:val="en-US"/>
              </w:rPr>
              <w:t xml:space="preserve">Prof. Dr. </w:t>
            </w:r>
            <w:r w:rsidR="007075F2" w:rsidRPr="00DA3019">
              <w:rPr>
                <w:rFonts w:ascii="Times New Roman" w:hAnsi="Times New Roman"/>
                <w:sz w:val="24"/>
                <w:szCs w:val="24"/>
                <w:highlight w:val="lightGray"/>
                <w:lang w:val="en-US"/>
              </w:rPr>
              <w:t>name of its President</w:t>
            </w:r>
          </w:p>
        </w:tc>
      </w:tr>
    </w:tbl>
    <w:p w14:paraId="0F75882E" w14:textId="77777777" w:rsidR="00070590" w:rsidRPr="00DA3019" w:rsidRDefault="00070590" w:rsidP="002D6CF5">
      <w:pPr>
        <w:spacing w:after="0" w:line="240" w:lineRule="auto"/>
        <w:jc w:val="both"/>
        <w:rPr>
          <w:rFonts w:ascii="Times New Roman" w:hAnsi="Times New Roman"/>
          <w:sz w:val="24"/>
          <w:szCs w:val="24"/>
          <w:lang w:val="en-GB"/>
        </w:rPr>
      </w:pPr>
    </w:p>
    <w:sectPr w:rsidR="00070590" w:rsidRPr="00DA3019" w:rsidSect="009B7629">
      <w:footerReference w:type="default" r:id="rId6"/>
      <w:headerReference w:type="first" r:id="rId7"/>
      <w:footerReference w:type="first" r:id="rId8"/>
      <w:pgSz w:w="11906" w:h="16838"/>
      <w:pgMar w:top="1440" w:right="1080" w:bottom="1440"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BEE5" w14:textId="77777777" w:rsidR="00C8012B" w:rsidRDefault="00C8012B" w:rsidP="007C77ED">
      <w:pPr>
        <w:spacing w:after="0" w:line="240" w:lineRule="auto"/>
      </w:pPr>
      <w:r>
        <w:separator/>
      </w:r>
    </w:p>
  </w:endnote>
  <w:endnote w:type="continuationSeparator" w:id="0">
    <w:p w14:paraId="0471C532" w14:textId="77777777" w:rsidR="00C8012B" w:rsidRDefault="00C8012B" w:rsidP="007C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168493"/>
      <w:docPartObj>
        <w:docPartGallery w:val="Page Numbers (Bottom of Page)"/>
        <w:docPartUnique/>
      </w:docPartObj>
    </w:sdtPr>
    <w:sdtEndPr/>
    <w:sdtContent>
      <w:sdt>
        <w:sdtPr>
          <w:id w:val="1980417512"/>
          <w:docPartObj>
            <w:docPartGallery w:val="Page Numbers (Top of Page)"/>
            <w:docPartUnique/>
          </w:docPartObj>
        </w:sdtPr>
        <w:sdtEndPr/>
        <w:sdtContent>
          <w:p w14:paraId="549DD978" w14:textId="3E528EDD" w:rsidR="00E71C6D" w:rsidRDefault="00E71C6D">
            <w:pPr>
              <w:pStyle w:val="Rodap"/>
              <w:jc w:val="right"/>
            </w:pPr>
            <w:r>
              <w:rPr>
                <w:b/>
                <w:bCs/>
                <w:sz w:val="24"/>
                <w:szCs w:val="24"/>
              </w:rPr>
              <w:fldChar w:fldCharType="begin"/>
            </w:r>
            <w:r>
              <w:rPr>
                <w:b/>
                <w:bCs/>
              </w:rPr>
              <w:instrText>PAGE</w:instrText>
            </w:r>
            <w:r>
              <w:rPr>
                <w:b/>
                <w:bCs/>
                <w:sz w:val="24"/>
                <w:szCs w:val="24"/>
              </w:rPr>
              <w:fldChar w:fldCharType="separate"/>
            </w:r>
            <w:r w:rsidR="00CB6A71">
              <w:rPr>
                <w:b/>
                <w:bCs/>
                <w:noProof/>
              </w:rPr>
              <w:t>3</w:t>
            </w:r>
            <w:r>
              <w:rPr>
                <w:b/>
                <w:bCs/>
                <w:sz w:val="24"/>
                <w:szCs w:val="24"/>
              </w:rPr>
              <w:fldChar w:fldCharType="end"/>
            </w:r>
            <w:r>
              <w:rPr>
                <w:lang w:val="pt-BR"/>
              </w:rPr>
              <w:t xml:space="preserve"> / </w:t>
            </w:r>
            <w:r>
              <w:rPr>
                <w:b/>
                <w:bCs/>
                <w:sz w:val="24"/>
                <w:szCs w:val="24"/>
              </w:rPr>
              <w:fldChar w:fldCharType="begin"/>
            </w:r>
            <w:r>
              <w:rPr>
                <w:b/>
                <w:bCs/>
              </w:rPr>
              <w:instrText>NUMPAGES</w:instrText>
            </w:r>
            <w:r>
              <w:rPr>
                <w:b/>
                <w:bCs/>
                <w:sz w:val="24"/>
                <w:szCs w:val="24"/>
              </w:rPr>
              <w:fldChar w:fldCharType="separate"/>
            </w:r>
            <w:r w:rsidR="00CB6A71">
              <w:rPr>
                <w:b/>
                <w:bCs/>
                <w:noProof/>
              </w:rPr>
              <w:t>4</w:t>
            </w:r>
            <w:r>
              <w:rPr>
                <w:b/>
                <w:bCs/>
                <w:sz w:val="24"/>
                <w:szCs w:val="24"/>
              </w:rPr>
              <w:fldChar w:fldCharType="end"/>
            </w:r>
          </w:p>
        </w:sdtContent>
      </w:sdt>
    </w:sdtContent>
  </w:sdt>
  <w:p w14:paraId="24EDA12B" w14:textId="77777777" w:rsidR="00E71C6D" w:rsidRDefault="00E71C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631342"/>
      <w:docPartObj>
        <w:docPartGallery w:val="Page Numbers (Bottom of Page)"/>
        <w:docPartUnique/>
      </w:docPartObj>
    </w:sdtPr>
    <w:sdtEndPr/>
    <w:sdtContent>
      <w:sdt>
        <w:sdtPr>
          <w:id w:val="-1769616900"/>
          <w:docPartObj>
            <w:docPartGallery w:val="Page Numbers (Top of Page)"/>
            <w:docPartUnique/>
          </w:docPartObj>
        </w:sdtPr>
        <w:sdtEndPr/>
        <w:sdtContent>
          <w:p w14:paraId="715977C8" w14:textId="157F9099" w:rsidR="00E71C6D" w:rsidRDefault="00E71C6D">
            <w:pPr>
              <w:pStyle w:val="Rodap"/>
              <w:jc w:val="right"/>
            </w:pPr>
            <w:r>
              <w:rPr>
                <w:b/>
                <w:bCs/>
                <w:sz w:val="24"/>
                <w:szCs w:val="24"/>
              </w:rPr>
              <w:fldChar w:fldCharType="begin"/>
            </w:r>
            <w:r>
              <w:rPr>
                <w:b/>
                <w:bCs/>
              </w:rPr>
              <w:instrText>PAGE</w:instrText>
            </w:r>
            <w:r>
              <w:rPr>
                <w:b/>
                <w:bCs/>
                <w:sz w:val="24"/>
                <w:szCs w:val="24"/>
              </w:rPr>
              <w:fldChar w:fldCharType="separate"/>
            </w:r>
            <w:r w:rsidR="00CB6A71">
              <w:rPr>
                <w:b/>
                <w:bCs/>
                <w:noProof/>
              </w:rPr>
              <w:t>1</w:t>
            </w:r>
            <w:r>
              <w:rPr>
                <w:b/>
                <w:bCs/>
                <w:sz w:val="24"/>
                <w:szCs w:val="24"/>
              </w:rPr>
              <w:fldChar w:fldCharType="end"/>
            </w:r>
            <w:r>
              <w:rPr>
                <w:lang w:val="pt-BR"/>
              </w:rPr>
              <w:t xml:space="preserve"> / </w:t>
            </w:r>
            <w:r>
              <w:rPr>
                <w:b/>
                <w:bCs/>
                <w:sz w:val="24"/>
                <w:szCs w:val="24"/>
              </w:rPr>
              <w:fldChar w:fldCharType="begin"/>
            </w:r>
            <w:r>
              <w:rPr>
                <w:b/>
                <w:bCs/>
              </w:rPr>
              <w:instrText>NUMPAGES</w:instrText>
            </w:r>
            <w:r>
              <w:rPr>
                <w:b/>
                <w:bCs/>
                <w:sz w:val="24"/>
                <w:szCs w:val="24"/>
              </w:rPr>
              <w:fldChar w:fldCharType="separate"/>
            </w:r>
            <w:r w:rsidR="00CB6A71">
              <w:rPr>
                <w:b/>
                <w:bCs/>
                <w:noProof/>
              </w:rPr>
              <w:t>4</w:t>
            </w:r>
            <w:r>
              <w:rPr>
                <w:b/>
                <w:bCs/>
                <w:sz w:val="24"/>
                <w:szCs w:val="24"/>
              </w:rPr>
              <w:fldChar w:fldCharType="end"/>
            </w:r>
          </w:p>
        </w:sdtContent>
      </w:sdt>
    </w:sdtContent>
  </w:sdt>
  <w:p w14:paraId="430E7265" w14:textId="77777777" w:rsidR="00E71C6D" w:rsidRDefault="00E71C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15EB" w14:textId="77777777" w:rsidR="00C8012B" w:rsidRDefault="00C8012B" w:rsidP="007C77ED">
      <w:pPr>
        <w:spacing w:after="0" w:line="240" w:lineRule="auto"/>
      </w:pPr>
      <w:r>
        <w:separator/>
      </w:r>
    </w:p>
  </w:footnote>
  <w:footnote w:type="continuationSeparator" w:id="0">
    <w:p w14:paraId="2EB216DB" w14:textId="77777777" w:rsidR="00C8012B" w:rsidRDefault="00C8012B" w:rsidP="007C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0A8F" w14:textId="4C50761A" w:rsidR="00E71C6D" w:rsidRDefault="00E71C6D" w:rsidP="00E71C6D">
    <w:pPr>
      <w:pStyle w:val="Cabealho"/>
      <w:tabs>
        <w:tab w:val="left" w:pos="2292"/>
      </w:tabs>
      <w:rPr>
        <w:noProof/>
        <w:lang w:val="pt-BR" w:eastAsia="pt-BR"/>
      </w:rPr>
    </w:pPr>
    <w:r>
      <w:rPr>
        <w:rFonts w:ascii="Times New Roman" w:hAnsi="Times New Roman"/>
        <w:noProof/>
        <w:lang w:val="pt-BR" w:eastAsia="pt-BR"/>
      </w:rPr>
      <w:drawing>
        <wp:inline distT="0" distB="0" distL="0" distR="0" wp14:anchorId="3BF1D4CF" wp14:editId="477DE044">
          <wp:extent cx="904875" cy="876300"/>
          <wp:effectExtent l="0" t="0" r="9525" b="0"/>
          <wp:docPr id="8" name="Grafik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tab/>
    </w:r>
    <w:r>
      <w:tab/>
      <w:t xml:space="preserve">                </w:t>
    </w:r>
    <w:r>
      <w:tab/>
      <w:t xml:space="preserve">   </w:t>
    </w:r>
    <w:r>
      <w:rPr>
        <w:noProof/>
        <w:highlight w:val="lightGray"/>
        <w:lang w:val="pt-BR" w:eastAsia="pt-BR"/>
      </w:rPr>
      <w:t>University’s logo</w:t>
    </w:r>
  </w:p>
  <w:p w14:paraId="3A8394F1" w14:textId="1DB3D166" w:rsidR="00E71C6D" w:rsidRDefault="00E71C6D">
    <w:pPr>
      <w:pStyle w:val="Cabealho"/>
    </w:pPr>
  </w:p>
  <w:p w14:paraId="167507BB" w14:textId="77777777" w:rsidR="00E71C6D" w:rsidRDefault="00E71C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4C"/>
    <w:rsid w:val="00015F75"/>
    <w:rsid w:val="0002788B"/>
    <w:rsid w:val="00035D18"/>
    <w:rsid w:val="000616E4"/>
    <w:rsid w:val="00070590"/>
    <w:rsid w:val="000C1F71"/>
    <w:rsid w:val="000D7C75"/>
    <w:rsid w:val="00106149"/>
    <w:rsid w:val="001211B0"/>
    <w:rsid w:val="00125806"/>
    <w:rsid w:val="00145EC0"/>
    <w:rsid w:val="00152F55"/>
    <w:rsid w:val="001800EA"/>
    <w:rsid w:val="00181C2B"/>
    <w:rsid w:val="001821EE"/>
    <w:rsid w:val="001B0C9B"/>
    <w:rsid w:val="001B45A9"/>
    <w:rsid w:val="001D122E"/>
    <w:rsid w:val="0022150F"/>
    <w:rsid w:val="002269C7"/>
    <w:rsid w:val="00231830"/>
    <w:rsid w:val="00266921"/>
    <w:rsid w:val="00293E17"/>
    <w:rsid w:val="002C05C2"/>
    <w:rsid w:val="002C1E1F"/>
    <w:rsid w:val="002D6CF5"/>
    <w:rsid w:val="002E09CC"/>
    <w:rsid w:val="003262E1"/>
    <w:rsid w:val="00396B80"/>
    <w:rsid w:val="003B4179"/>
    <w:rsid w:val="004265F3"/>
    <w:rsid w:val="00481531"/>
    <w:rsid w:val="004917C9"/>
    <w:rsid w:val="004D302E"/>
    <w:rsid w:val="004D550F"/>
    <w:rsid w:val="004E1BEE"/>
    <w:rsid w:val="004F60A1"/>
    <w:rsid w:val="005243C6"/>
    <w:rsid w:val="005461B9"/>
    <w:rsid w:val="005635C9"/>
    <w:rsid w:val="00570FE3"/>
    <w:rsid w:val="005C734C"/>
    <w:rsid w:val="005D014C"/>
    <w:rsid w:val="005E227C"/>
    <w:rsid w:val="006334EB"/>
    <w:rsid w:val="00686471"/>
    <w:rsid w:val="00695D23"/>
    <w:rsid w:val="006B637B"/>
    <w:rsid w:val="006F39CD"/>
    <w:rsid w:val="007075F2"/>
    <w:rsid w:val="00755CFD"/>
    <w:rsid w:val="0076427A"/>
    <w:rsid w:val="00796D6B"/>
    <w:rsid w:val="007B68EF"/>
    <w:rsid w:val="007C77ED"/>
    <w:rsid w:val="008275D0"/>
    <w:rsid w:val="00833DBC"/>
    <w:rsid w:val="008648B3"/>
    <w:rsid w:val="00883DED"/>
    <w:rsid w:val="009078F6"/>
    <w:rsid w:val="00913833"/>
    <w:rsid w:val="009B7629"/>
    <w:rsid w:val="009E7B69"/>
    <w:rsid w:val="00A14F90"/>
    <w:rsid w:val="00A3107D"/>
    <w:rsid w:val="00A8447C"/>
    <w:rsid w:val="00AD140F"/>
    <w:rsid w:val="00B0508D"/>
    <w:rsid w:val="00B16A3E"/>
    <w:rsid w:val="00B217DB"/>
    <w:rsid w:val="00B33AE8"/>
    <w:rsid w:val="00B954AC"/>
    <w:rsid w:val="00BA7484"/>
    <w:rsid w:val="00BE3B77"/>
    <w:rsid w:val="00C023AD"/>
    <w:rsid w:val="00C53DBC"/>
    <w:rsid w:val="00C72E4F"/>
    <w:rsid w:val="00C8012B"/>
    <w:rsid w:val="00C8573A"/>
    <w:rsid w:val="00CB6A71"/>
    <w:rsid w:val="00CD1630"/>
    <w:rsid w:val="00CD6443"/>
    <w:rsid w:val="00D37838"/>
    <w:rsid w:val="00D5041E"/>
    <w:rsid w:val="00D962F6"/>
    <w:rsid w:val="00DA3019"/>
    <w:rsid w:val="00DB022A"/>
    <w:rsid w:val="00DE0895"/>
    <w:rsid w:val="00DE3F04"/>
    <w:rsid w:val="00DF47B6"/>
    <w:rsid w:val="00E4203B"/>
    <w:rsid w:val="00E71C6D"/>
    <w:rsid w:val="00EA282D"/>
    <w:rsid w:val="00EE0450"/>
    <w:rsid w:val="00F15EAE"/>
    <w:rsid w:val="00F23093"/>
    <w:rsid w:val="00F55AE1"/>
    <w:rsid w:val="00F67418"/>
    <w:rsid w:val="00F76231"/>
    <w:rsid w:val="00FB15DD"/>
    <w:rsid w:val="00FB2678"/>
    <w:rsid w:val="00FC7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47A0AB3"/>
  <w15:docId w15:val="{3D82BC99-4540-4756-B2F9-3EDF7DD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de-DE" w:eastAsia="en-US"/>
    </w:rPr>
  </w:style>
  <w:style w:type="paragraph" w:styleId="Ttulo1">
    <w:name w:val="heading 1"/>
    <w:basedOn w:val="Normal"/>
    <w:link w:val="Ttulo1Char"/>
    <w:uiPriority w:val="9"/>
    <w:qFormat/>
    <w:rsid w:val="00070590"/>
    <w:pPr>
      <w:spacing w:before="100" w:beforeAutospacing="1" w:after="100" w:afterAutospacing="1" w:line="240" w:lineRule="auto"/>
      <w:outlineLvl w:val="0"/>
    </w:pPr>
    <w:rPr>
      <w:rFonts w:ascii="Times New Roman" w:eastAsia="Times New Roman" w:hAnsi="Times New Roman"/>
      <w:b/>
      <w:bCs/>
      <w:kern w:val="36"/>
      <w:sz w:val="48"/>
      <w:szCs w:val="48"/>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6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C77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7ED"/>
  </w:style>
  <w:style w:type="paragraph" w:styleId="Rodap">
    <w:name w:val="footer"/>
    <w:basedOn w:val="Normal"/>
    <w:link w:val="RodapChar"/>
    <w:uiPriority w:val="99"/>
    <w:unhideWhenUsed/>
    <w:rsid w:val="007C77ED"/>
    <w:pPr>
      <w:tabs>
        <w:tab w:val="center" w:pos="4252"/>
        <w:tab w:val="right" w:pos="8504"/>
      </w:tabs>
      <w:spacing w:after="0" w:line="240" w:lineRule="auto"/>
    </w:pPr>
  </w:style>
  <w:style w:type="character" w:customStyle="1" w:styleId="RodapChar">
    <w:name w:val="Rodapé Char"/>
    <w:basedOn w:val="Fontepargpadro"/>
    <w:link w:val="Rodap"/>
    <w:uiPriority w:val="99"/>
    <w:rsid w:val="007C77ED"/>
  </w:style>
  <w:style w:type="paragraph" w:styleId="Textodebalo">
    <w:name w:val="Balloon Text"/>
    <w:basedOn w:val="Normal"/>
    <w:link w:val="TextodebaloChar"/>
    <w:uiPriority w:val="99"/>
    <w:semiHidden/>
    <w:unhideWhenUsed/>
    <w:rsid w:val="007C77E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C77ED"/>
    <w:rPr>
      <w:rFonts w:ascii="Tahoma" w:hAnsi="Tahoma" w:cs="Tahoma"/>
      <w:sz w:val="16"/>
      <w:szCs w:val="16"/>
    </w:rPr>
  </w:style>
  <w:style w:type="character" w:customStyle="1" w:styleId="Ttulo1Char">
    <w:name w:val="Título 1 Char"/>
    <w:link w:val="Ttulo1"/>
    <w:uiPriority w:val="9"/>
    <w:rsid w:val="00070590"/>
    <w:rPr>
      <w:rFonts w:ascii="Times New Roman" w:eastAsia="Times New Roman" w:hAnsi="Times New Roman" w:cs="Times New Roman"/>
      <w:b/>
      <w:bCs/>
      <w:kern w:val="36"/>
      <w:sz w:val="48"/>
      <w:szCs w:val="48"/>
      <w:lang w:val="pt-BR" w:eastAsia="pt-BR"/>
    </w:rPr>
  </w:style>
  <w:style w:type="character" w:styleId="Hyperlink">
    <w:name w:val="Hyperlink"/>
    <w:uiPriority w:val="99"/>
    <w:semiHidden/>
    <w:unhideWhenUsed/>
    <w:rsid w:val="00070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1537</Words>
  <Characters>8304</Characters>
  <Application>Microsoft Office Word</Application>
  <DocSecurity>0</DocSecurity>
  <Lines>69</Lines>
  <Paragraphs>19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Hollensteiner</dc:creator>
  <cp:lastModifiedBy>Natália Araujo</cp:lastModifiedBy>
  <cp:revision>25</cp:revision>
  <cp:lastPrinted>2024-10-09T14:58:00Z</cp:lastPrinted>
  <dcterms:created xsi:type="dcterms:W3CDTF">2018-03-07T17:33:00Z</dcterms:created>
  <dcterms:modified xsi:type="dcterms:W3CDTF">2025-03-31T16:34:00Z</dcterms:modified>
</cp:coreProperties>
</file>